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8D55A" w14:textId="77777777" w:rsidR="000719C9" w:rsidRDefault="000719C9" w:rsidP="000D4999">
      <w:pPr>
        <w:pStyle w:val="Nzev"/>
        <w:spacing w:before="0" w:after="3240"/>
        <w:jc w:val="left"/>
      </w:pPr>
    </w:p>
    <w:p w14:paraId="41CDB510" w14:textId="77777777" w:rsidR="00991CC9" w:rsidRDefault="00EC1A48" w:rsidP="000719C9">
      <w:pPr>
        <w:pStyle w:val="Nzev"/>
        <w:spacing w:before="0"/>
        <w:rPr>
          <w:b w:val="0"/>
          <w:sz w:val="22"/>
          <w:szCs w:val="22"/>
        </w:rPr>
      </w:pPr>
      <w:r>
        <w:t xml:space="preserve">E. </w:t>
      </w:r>
      <w:r w:rsidR="00492A0B">
        <w:t>DOKLAD</w:t>
      </w:r>
      <w:r>
        <w:t>OVÁ ČÁST</w:t>
      </w:r>
      <w:r w:rsidR="009E7A32">
        <w:br/>
      </w:r>
    </w:p>
    <w:p w14:paraId="0BA7F8B6" w14:textId="77777777" w:rsidR="000719C9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b w:val="0"/>
          <w:sz w:val="22"/>
          <w:szCs w:val="22"/>
        </w:rPr>
      </w:pPr>
    </w:p>
    <w:p w14:paraId="45FD260C" w14:textId="77777777" w:rsidR="000719C9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b w:val="0"/>
          <w:sz w:val="22"/>
          <w:szCs w:val="22"/>
        </w:rPr>
      </w:pPr>
    </w:p>
    <w:p w14:paraId="1BA98296" w14:textId="77777777" w:rsidR="000719C9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b w:val="0"/>
          <w:sz w:val="22"/>
          <w:szCs w:val="22"/>
        </w:rPr>
      </w:pPr>
    </w:p>
    <w:p w14:paraId="5103815E" w14:textId="77777777" w:rsidR="000719C9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b w:val="0"/>
          <w:sz w:val="22"/>
          <w:szCs w:val="22"/>
        </w:rPr>
      </w:pPr>
    </w:p>
    <w:p w14:paraId="0E86DAED" w14:textId="77777777" w:rsidR="000719C9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b w:val="0"/>
          <w:sz w:val="22"/>
          <w:szCs w:val="22"/>
        </w:rPr>
      </w:pPr>
    </w:p>
    <w:p w14:paraId="66897F86" w14:textId="77777777" w:rsidR="000719C9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b w:val="0"/>
          <w:sz w:val="22"/>
          <w:szCs w:val="22"/>
        </w:rPr>
      </w:pPr>
    </w:p>
    <w:p w14:paraId="43EE382F" w14:textId="77777777" w:rsidR="000719C9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b w:val="0"/>
          <w:sz w:val="22"/>
          <w:szCs w:val="22"/>
        </w:rPr>
      </w:pPr>
    </w:p>
    <w:p w14:paraId="24EE2A42" w14:textId="77777777" w:rsidR="000719C9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b w:val="0"/>
          <w:sz w:val="22"/>
          <w:szCs w:val="22"/>
        </w:rPr>
      </w:pPr>
    </w:p>
    <w:p w14:paraId="5FD7EEE1" w14:textId="77777777" w:rsidR="00EC1A48" w:rsidRDefault="00EC1A48" w:rsidP="000719C9">
      <w:pPr>
        <w:pStyle w:val="Podnadpis"/>
        <w:tabs>
          <w:tab w:val="left" w:pos="7241"/>
        </w:tabs>
        <w:spacing w:before="0"/>
        <w:ind w:left="1979" w:hanging="1979"/>
        <w:rPr>
          <w:b w:val="0"/>
          <w:sz w:val="22"/>
          <w:szCs w:val="22"/>
        </w:rPr>
      </w:pPr>
    </w:p>
    <w:p w14:paraId="79F423D2" w14:textId="77777777" w:rsidR="000719C9" w:rsidRDefault="000719C9" w:rsidP="000719C9">
      <w:pPr>
        <w:pStyle w:val="Podnadpis"/>
        <w:tabs>
          <w:tab w:val="left" w:pos="7241"/>
        </w:tabs>
        <w:spacing w:before="0"/>
        <w:ind w:left="1979" w:hanging="1979"/>
        <w:rPr>
          <w:b w:val="0"/>
          <w:sz w:val="22"/>
          <w:szCs w:val="22"/>
        </w:rPr>
      </w:pPr>
    </w:p>
    <w:p w14:paraId="260F39AF" w14:textId="77777777" w:rsidR="00EC1A48" w:rsidRPr="00EC1A48" w:rsidRDefault="00EC1A48" w:rsidP="00EC1A48">
      <w:pPr>
        <w:tabs>
          <w:tab w:val="left" w:pos="1985"/>
        </w:tabs>
        <w:spacing w:after="0"/>
        <w:rPr>
          <w:rFonts w:ascii="Arial" w:eastAsia="Times New Roman" w:hAnsi="Arial" w:cs="Times New Roman"/>
          <w:b/>
          <w:lang w:eastAsia="cs-CZ"/>
        </w:rPr>
      </w:pPr>
      <w:r w:rsidRPr="00EC1A48">
        <w:rPr>
          <w:rFonts w:ascii="Arial" w:eastAsia="Times New Roman" w:hAnsi="Arial" w:cs="Times New Roman"/>
          <w:lang w:eastAsia="cs-CZ"/>
        </w:rPr>
        <w:t>Investor:</w:t>
      </w:r>
      <w:r w:rsidRPr="00EC1A48">
        <w:rPr>
          <w:rFonts w:ascii="Arial" w:eastAsia="Times New Roman" w:hAnsi="Arial" w:cs="Times New Roman"/>
          <w:lang w:eastAsia="cs-CZ"/>
        </w:rPr>
        <w:tab/>
      </w:r>
      <w:r w:rsidR="00D22F3B">
        <w:rPr>
          <w:rFonts w:ascii="Arial" w:eastAsia="Times New Roman" w:hAnsi="Arial" w:cs="Times New Roman"/>
          <w:b/>
          <w:lang w:eastAsia="cs-CZ"/>
        </w:rPr>
        <w:t>SMO, Městský obvod Ostrava - Jih</w:t>
      </w:r>
      <w:r w:rsidR="00B53068">
        <w:rPr>
          <w:rFonts w:ascii="Arial" w:eastAsia="Times New Roman" w:hAnsi="Arial" w:cs="Times New Roman"/>
          <w:b/>
          <w:lang w:eastAsia="cs-CZ"/>
        </w:rPr>
        <w:br/>
      </w:r>
      <w:r w:rsidR="00B53068">
        <w:rPr>
          <w:rFonts w:ascii="Arial" w:eastAsia="Times New Roman" w:hAnsi="Arial" w:cs="Times New Roman"/>
          <w:b/>
          <w:lang w:eastAsia="cs-CZ"/>
        </w:rPr>
        <w:tab/>
      </w:r>
      <w:r w:rsidR="00D22F3B">
        <w:rPr>
          <w:rFonts w:ascii="Arial" w:eastAsia="Times New Roman" w:hAnsi="Arial" w:cs="Times New Roman"/>
          <w:b/>
          <w:lang w:eastAsia="cs-CZ"/>
        </w:rPr>
        <w:t>Horní 791/3, 700 30 Ostrava - Hrabůvka</w:t>
      </w:r>
    </w:p>
    <w:p w14:paraId="3124B4EF" w14:textId="77777777" w:rsidR="000719C9" w:rsidRPr="00B53068" w:rsidRDefault="00EC1A48" w:rsidP="00B53068">
      <w:pPr>
        <w:tabs>
          <w:tab w:val="left" w:pos="1985"/>
        </w:tabs>
        <w:spacing w:after="0"/>
        <w:rPr>
          <w:rFonts w:ascii="Arial" w:eastAsia="Times New Roman" w:hAnsi="Arial" w:cs="Times New Roman"/>
          <w:b/>
          <w:lang w:eastAsia="cs-CZ"/>
        </w:rPr>
      </w:pPr>
      <w:r>
        <w:rPr>
          <w:rFonts w:cs="Arial"/>
          <w:b/>
        </w:rPr>
        <w:tab/>
      </w:r>
    </w:p>
    <w:p w14:paraId="683DFDCD" w14:textId="77777777" w:rsidR="00744CB7" w:rsidRPr="00724CBB" w:rsidRDefault="00C46EF5" w:rsidP="00724CBB">
      <w:pPr>
        <w:tabs>
          <w:tab w:val="left" w:pos="1985"/>
        </w:tabs>
        <w:spacing w:after="0"/>
        <w:ind w:left="1980" w:hanging="1980"/>
        <w:rPr>
          <w:rFonts w:ascii="Arial" w:eastAsia="Calibri" w:hAnsi="Arial" w:cs="Arial"/>
          <w:b/>
        </w:rPr>
      </w:pPr>
      <w:r w:rsidRPr="003D60CB">
        <w:rPr>
          <w:rFonts w:ascii="Arial" w:eastAsia="Times New Roman" w:hAnsi="Arial" w:cs="Times New Roman"/>
          <w:lang w:eastAsia="cs-CZ"/>
        </w:rPr>
        <w:t>Stavba:</w:t>
      </w:r>
      <w:r w:rsidRPr="00991CC9">
        <w:tab/>
      </w:r>
      <w:r w:rsidR="006B3E19">
        <w:tab/>
      </w:r>
      <w:r w:rsidR="00D22F3B">
        <w:rPr>
          <w:rFonts w:ascii="Arial" w:eastAsia="Calibri" w:hAnsi="Arial" w:cs="Arial"/>
          <w:b/>
        </w:rPr>
        <w:t>Rekonstrukce parkovacích objektů č. 42 na ul. B. Václavka, Ostrava - Dubina</w:t>
      </w:r>
    </w:p>
    <w:p w14:paraId="2D3E9E88" w14:textId="77777777" w:rsidR="006B3E19" w:rsidRPr="006B3E19" w:rsidRDefault="006B3E19" w:rsidP="006B3E19">
      <w:pPr>
        <w:tabs>
          <w:tab w:val="left" w:pos="1985"/>
        </w:tabs>
        <w:spacing w:after="0"/>
        <w:ind w:left="1843" w:hanging="1843"/>
        <w:rPr>
          <w:rFonts w:ascii="Arial" w:eastAsia="Times New Roman" w:hAnsi="Arial" w:cs="Times New Roman"/>
          <w:b/>
          <w:lang w:eastAsia="cs-CZ"/>
        </w:rPr>
      </w:pPr>
    </w:p>
    <w:p w14:paraId="565480F3" w14:textId="77777777" w:rsidR="000719C9" w:rsidRPr="006818C2" w:rsidRDefault="00C46EF5" w:rsidP="006B3E19">
      <w:pPr>
        <w:pStyle w:val="Podnadpis"/>
        <w:spacing w:before="0"/>
        <w:ind w:left="1985" w:hanging="1985"/>
        <w:jc w:val="both"/>
        <w:rPr>
          <w:b w:val="0"/>
          <w:sz w:val="22"/>
          <w:szCs w:val="22"/>
        </w:rPr>
      </w:pPr>
      <w:r w:rsidRPr="00991CC9">
        <w:rPr>
          <w:b w:val="0"/>
          <w:sz w:val="22"/>
          <w:szCs w:val="22"/>
        </w:rPr>
        <w:t>Stupeň:</w:t>
      </w:r>
      <w:r w:rsidRPr="00991CC9">
        <w:rPr>
          <w:color w:val="FF0000"/>
          <w:sz w:val="22"/>
          <w:szCs w:val="22"/>
        </w:rPr>
        <w:tab/>
      </w:r>
      <w:r w:rsidR="00B53068">
        <w:rPr>
          <w:sz w:val="22"/>
          <w:szCs w:val="22"/>
        </w:rPr>
        <w:t>D</w:t>
      </w:r>
      <w:r w:rsidR="00724CBB">
        <w:rPr>
          <w:sz w:val="22"/>
          <w:szCs w:val="22"/>
        </w:rPr>
        <w:t>ÚR + DSP</w:t>
      </w:r>
    </w:p>
    <w:p w14:paraId="02E3D74D" w14:textId="77777777" w:rsidR="009E7A32" w:rsidRDefault="009E7A32" w:rsidP="00C46EF5">
      <w:pPr>
        <w:pStyle w:val="Nadpis8"/>
        <w:spacing w:before="0" w:line="360" w:lineRule="auto"/>
        <w:ind w:left="1985" w:hanging="1985"/>
        <w:rPr>
          <w:b w:val="0"/>
          <w:sz w:val="22"/>
          <w:szCs w:val="22"/>
        </w:rPr>
      </w:pPr>
    </w:p>
    <w:p w14:paraId="79C76376" w14:textId="77777777" w:rsidR="009E7A32" w:rsidRDefault="009E7A32" w:rsidP="00C46EF5">
      <w:pPr>
        <w:pStyle w:val="Nadpis8"/>
        <w:spacing w:before="0" w:line="360" w:lineRule="auto"/>
        <w:ind w:left="1985" w:hanging="1985"/>
        <w:rPr>
          <w:b w:val="0"/>
          <w:sz w:val="22"/>
          <w:szCs w:val="22"/>
        </w:rPr>
      </w:pPr>
    </w:p>
    <w:p w14:paraId="713F9270" w14:textId="77777777" w:rsidR="00C46EF5" w:rsidRDefault="00C46EF5" w:rsidP="00AE4FE3">
      <w:pPr>
        <w:pStyle w:val="Nadpis8"/>
        <w:spacing w:before="40" w:line="276" w:lineRule="auto"/>
        <w:ind w:left="1985" w:hanging="1985"/>
        <w:rPr>
          <w:b w:val="0"/>
          <w:sz w:val="22"/>
          <w:szCs w:val="22"/>
        </w:rPr>
      </w:pPr>
      <w:r w:rsidRPr="00DC3E2A">
        <w:rPr>
          <w:b w:val="0"/>
          <w:sz w:val="22"/>
          <w:szCs w:val="22"/>
        </w:rPr>
        <w:t xml:space="preserve">Vypracoval: </w:t>
      </w:r>
      <w:r w:rsidRPr="00DC3E2A">
        <w:rPr>
          <w:b w:val="0"/>
          <w:sz w:val="22"/>
          <w:szCs w:val="22"/>
        </w:rPr>
        <w:tab/>
      </w:r>
      <w:r w:rsidR="00B53068">
        <w:rPr>
          <w:b w:val="0"/>
          <w:sz w:val="22"/>
          <w:szCs w:val="22"/>
        </w:rPr>
        <w:t>Anna Vžentková</w:t>
      </w:r>
    </w:p>
    <w:p w14:paraId="2EE1CB19" w14:textId="77777777" w:rsidR="00AE4FE3" w:rsidRPr="00AE4FE3" w:rsidRDefault="00AE4FE3" w:rsidP="00AE4FE3">
      <w:pPr>
        <w:tabs>
          <w:tab w:val="left" w:pos="1985"/>
        </w:tabs>
        <w:spacing w:before="40" w:after="0"/>
        <w:rPr>
          <w:rFonts w:ascii="Arial" w:eastAsia="Times New Roman" w:hAnsi="Arial" w:cs="Times New Roman"/>
          <w:noProof/>
          <w:lang w:eastAsia="cs-CZ"/>
        </w:rPr>
      </w:pPr>
      <w:r>
        <w:rPr>
          <w:rFonts w:ascii="Arial" w:eastAsia="Times New Roman" w:hAnsi="Arial" w:cs="Times New Roman"/>
          <w:noProof/>
          <w:lang w:eastAsia="cs-CZ"/>
        </w:rPr>
        <w:t>HIP:</w:t>
      </w:r>
      <w:r>
        <w:rPr>
          <w:rFonts w:ascii="Arial" w:eastAsia="Times New Roman" w:hAnsi="Arial" w:cs="Times New Roman"/>
          <w:noProof/>
          <w:lang w:eastAsia="cs-CZ"/>
        </w:rPr>
        <w:tab/>
      </w:r>
      <w:r w:rsidR="00C54A3E">
        <w:rPr>
          <w:rFonts w:ascii="Arial" w:eastAsia="Times New Roman" w:hAnsi="Arial" w:cs="Times New Roman"/>
          <w:noProof/>
          <w:lang w:eastAsia="cs-CZ"/>
        </w:rPr>
        <w:t xml:space="preserve">Ing. </w:t>
      </w:r>
      <w:r w:rsidR="00D22F3B">
        <w:rPr>
          <w:rFonts w:ascii="Arial" w:eastAsia="Times New Roman" w:hAnsi="Arial" w:cs="Times New Roman"/>
          <w:noProof/>
          <w:lang w:eastAsia="cs-CZ"/>
        </w:rPr>
        <w:t>Tomáš Kuzník</w:t>
      </w:r>
    </w:p>
    <w:p w14:paraId="27395407" w14:textId="72744E69" w:rsidR="00C46EF5" w:rsidRPr="006D3E07" w:rsidRDefault="00C46EF5" w:rsidP="00AE4FE3">
      <w:pPr>
        <w:pStyle w:val="Nadpis8"/>
        <w:spacing w:before="120" w:line="276" w:lineRule="auto"/>
        <w:ind w:left="1985" w:hanging="1985"/>
        <w:rPr>
          <w:b w:val="0"/>
          <w:sz w:val="22"/>
          <w:szCs w:val="22"/>
        </w:rPr>
      </w:pPr>
      <w:r w:rsidRPr="00DC3E2A">
        <w:rPr>
          <w:b w:val="0"/>
          <w:sz w:val="22"/>
          <w:szCs w:val="22"/>
        </w:rPr>
        <w:t>Datum:</w:t>
      </w:r>
      <w:r w:rsidRPr="00DC3E2A">
        <w:rPr>
          <w:b w:val="0"/>
          <w:sz w:val="22"/>
          <w:szCs w:val="22"/>
        </w:rPr>
        <w:tab/>
      </w:r>
      <w:r w:rsidR="005A44F9">
        <w:rPr>
          <w:b w:val="0"/>
          <w:sz w:val="22"/>
          <w:szCs w:val="22"/>
        </w:rPr>
        <w:t>0</w:t>
      </w:r>
      <w:r w:rsidR="000C430D">
        <w:rPr>
          <w:b w:val="0"/>
          <w:sz w:val="22"/>
          <w:szCs w:val="22"/>
        </w:rPr>
        <w:t>6</w:t>
      </w:r>
      <w:r w:rsidR="005A44F9">
        <w:rPr>
          <w:b w:val="0"/>
          <w:sz w:val="22"/>
          <w:szCs w:val="22"/>
        </w:rPr>
        <w:t>/2022</w:t>
      </w:r>
    </w:p>
    <w:p w14:paraId="5D595121" w14:textId="77777777" w:rsidR="006B3E19" w:rsidRDefault="00C46EF5" w:rsidP="00AE4FE3">
      <w:pPr>
        <w:pStyle w:val="Nadpis8"/>
        <w:spacing w:before="40" w:line="276" w:lineRule="auto"/>
        <w:ind w:left="1985" w:hanging="1985"/>
        <w:rPr>
          <w:b w:val="0"/>
          <w:sz w:val="22"/>
          <w:szCs w:val="22"/>
        </w:rPr>
      </w:pPr>
      <w:r w:rsidRPr="00DC3E2A">
        <w:rPr>
          <w:b w:val="0"/>
          <w:sz w:val="22"/>
          <w:szCs w:val="22"/>
        </w:rPr>
        <w:t>Číslo zakázky:</w:t>
      </w:r>
      <w:r w:rsidRPr="00DC3E2A">
        <w:rPr>
          <w:b w:val="0"/>
          <w:sz w:val="22"/>
          <w:szCs w:val="22"/>
        </w:rPr>
        <w:tab/>
      </w:r>
      <w:r w:rsidR="00724CBB">
        <w:rPr>
          <w:b w:val="0"/>
          <w:sz w:val="22"/>
          <w:szCs w:val="22"/>
        </w:rPr>
        <w:t>51 0</w:t>
      </w:r>
      <w:r w:rsidR="00D22F3B">
        <w:rPr>
          <w:b w:val="0"/>
          <w:sz w:val="22"/>
          <w:szCs w:val="22"/>
        </w:rPr>
        <w:t>59</w:t>
      </w:r>
    </w:p>
    <w:p w14:paraId="468A4EDB" w14:textId="77777777" w:rsidR="00722221" w:rsidRDefault="00722221" w:rsidP="00DE2459">
      <w:pPr>
        <w:tabs>
          <w:tab w:val="left" w:pos="426"/>
        </w:tabs>
        <w:spacing w:before="120" w:after="120"/>
        <w:rPr>
          <w:b/>
        </w:rPr>
      </w:pPr>
    </w:p>
    <w:p w14:paraId="430008AA" w14:textId="77777777" w:rsidR="000D4999" w:rsidRDefault="000D4999" w:rsidP="00DE2459">
      <w:pPr>
        <w:spacing w:before="240" w:after="120"/>
        <w:rPr>
          <w:b/>
        </w:rPr>
      </w:pPr>
    </w:p>
    <w:p w14:paraId="73594B2E" w14:textId="77777777" w:rsidR="00D22F3B" w:rsidRDefault="00D22F3B" w:rsidP="00DE2459">
      <w:pPr>
        <w:spacing w:before="240" w:after="120"/>
        <w:rPr>
          <w:b/>
        </w:rPr>
      </w:pPr>
    </w:p>
    <w:p w14:paraId="43A6135B" w14:textId="77777777" w:rsidR="00724CBB" w:rsidRDefault="00724CBB" w:rsidP="00DE2459">
      <w:pPr>
        <w:spacing w:before="240" w:after="120"/>
        <w:rPr>
          <w:b/>
        </w:rPr>
      </w:pPr>
    </w:p>
    <w:p w14:paraId="55415669" w14:textId="77777777" w:rsidR="00045EE8" w:rsidRDefault="00B53068" w:rsidP="00DE2459">
      <w:pPr>
        <w:spacing w:before="240" w:after="120"/>
        <w:rPr>
          <w:b/>
        </w:rPr>
      </w:pPr>
      <w:proofErr w:type="gramStart"/>
      <w:r>
        <w:rPr>
          <w:b/>
        </w:rPr>
        <w:lastRenderedPageBreak/>
        <w:t>E.</w:t>
      </w:r>
      <w:r w:rsidR="00427CB0" w:rsidRPr="001172BA">
        <w:rPr>
          <w:b/>
        </w:rPr>
        <w:t xml:space="preserve">1 </w:t>
      </w:r>
      <w:r w:rsidR="00FF0E59" w:rsidRPr="001172BA">
        <w:rPr>
          <w:b/>
        </w:rPr>
        <w:t xml:space="preserve"> </w:t>
      </w:r>
      <w:r w:rsidR="00045EE8" w:rsidRPr="001172BA">
        <w:rPr>
          <w:b/>
        </w:rPr>
        <w:t>ZÁVAZNÁ</w:t>
      </w:r>
      <w:proofErr w:type="gramEnd"/>
      <w:r w:rsidR="00045EE8" w:rsidRPr="001172BA">
        <w:rPr>
          <w:b/>
        </w:rPr>
        <w:t xml:space="preserve"> STANOVISKA, STANOVISKA, ROZHODNUTÍ, VYJÁDŘENÍ DOTČENÝCH ORGÁNŮ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9"/>
        <w:gridCol w:w="3932"/>
        <w:gridCol w:w="3119"/>
        <w:gridCol w:w="1417"/>
      </w:tblGrid>
      <w:tr w:rsidR="001D65CB" w:rsidRPr="00F96439" w14:paraId="34AF4DC7" w14:textId="77777777" w:rsidTr="00852149">
        <w:trPr>
          <w:trHeight w:val="36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469CD781" w14:textId="77777777" w:rsidR="001D65CB" w:rsidRPr="00BE22B5" w:rsidRDefault="001D65CB" w:rsidP="00A964E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6" w:hanging="340"/>
              <w:rPr>
                <w:rFonts w:ascii="Calibri" w:hAnsi="Calibri" w:cs="Arial"/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045625" w14:textId="77777777" w:rsidR="001D65CB" w:rsidRDefault="001D65CB" w:rsidP="00C54A3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Archeologický ústav AV ČR, Brno,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v.v.i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697A98" w14:textId="77777777" w:rsidR="001D65CB" w:rsidRDefault="001D65CB" w:rsidP="005A44F9">
            <w:pPr>
              <w:pStyle w:val="Odstavecseseznamem"/>
              <w:spacing w:after="0" w:line="240" w:lineRule="auto"/>
              <w:ind w:left="115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ARUB/8914/2021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90F90D" w14:textId="77777777" w:rsidR="001D65CB" w:rsidRDefault="001D65CB" w:rsidP="002A5514">
            <w:pPr>
              <w:spacing w:after="0" w:line="240" w:lineRule="auto"/>
              <w:ind w:left="426" w:hanging="29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16.12.2021</w:t>
            </w:r>
          </w:p>
        </w:tc>
      </w:tr>
      <w:tr w:rsidR="001D65CB" w:rsidRPr="00F96439" w14:paraId="10BE0112" w14:textId="77777777" w:rsidTr="00852149">
        <w:trPr>
          <w:trHeight w:val="36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44478DE7" w14:textId="77777777" w:rsidR="001D65CB" w:rsidRPr="00BE22B5" w:rsidRDefault="001D65CB" w:rsidP="00A964E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6" w:hanging="340"/>
              <w:rPr>
                <w:rFonts w:ascii="Calibri" w:hAnsi="Calibri" w:cs="Arial"/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1BC31E" w14:textId="77777777" w:rsidR="001D65CB" w:rsidRDefault="001D65CB" w:rsidP="00C54A3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Hasičský záchranný sbor MSK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191477" w14:textId="77777777" w:rsidR="001D65CB" w:rsidRDefault="001D65CB" w:rsidP="005A44F9">
            <w:pPr>
              <w:pStyle w:val="Odstavecseseznamem"/>
              <w:spacing w:after="0" w:line="240" w:lineRule="auto"/>
              <w:ind w:left="115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HSOS-1002-2/2022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32E668" w14:textId="77777777" w:rsidR="001D65CB" w:rsidRDefault="001D65CB" w:rsidP="002A5514">
            <w:pPr>
              <w:spacing w:after="0" w:line="240" w:lineRule="auto"/>
              <w:ind w:left="426" w:hanging="29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08.02.2022</w:t>
            </w:r>
          </w:p>
        </w:tc>
      </w:tr>
      <w:tr w:rsidR="00744CB7" w:rsidRPr="00F96439" w14:paraId="26F28AE7" w14:textId="77777777" w:rsidTr="00852149">
        <w:trPr>
          <w:trHeight w:val="36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643BC87C" w14:textId="77777777" w:rsidR="00744CB7" w:rsidRPr="00BE22B5" w:rsidRDefault="00744CB7" w:rsidP="00A964E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6" w:hanging="340"/>
              <w:rPr>
                <w:rFonts w:ascii="Calibri" w:hAnsi="Calibri" w:cs="Arial"/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8718AF" w14:textId="77777777" w:rsidR="00744CB7" w:rsidRPr="004843A3" w:rsidRDefault="00546F78" w:rsidP="00C54A3E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Krajská hygienická stanice MSK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CAD109" w14:textId="77777777" w:rsidR="00744CB7" w:rsidRPr="004843A3" w:rsidRDefault="00546F78" w:rsidP="001D65CB">
            <w:pPr>
              <w:pStyle w:val="Odstavecseseznamem"/>
              <w:spacing w:after="0" w:line="240" w:lineRule="auto"/>
              <w:ind w:left="115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KHSMS </w:t>
            </w:r>
            <w:r w:rsidR="001D65CB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177607/2021/OV</w:t>
            </w:r>
            <w:r w:rsidR="005A44F9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/HOK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C2097B" w14:textId="77777777" w:rsidR="00744CB7" w:rsidRDefault="001D65CB" w:rsidP="002A5514">
            <w:pPr>
              <w:spacing w:after="0" w:line="240" w:lineRule="auto"/>
              <w:ind w:left="426" w:hanging="29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06.01</w:t>
            </w:r>
            <w:r w:rsidR="005A44F9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.2022</w:t>
            </w:r>
          </w:p>
        </w:tc>
      </w:tr>
      <w:tr w:rsidR="00546F78" w:rsidRPr="00F96439" w14:paraId="5CF03C55" w14:textId="77777777" w:rsidTr="00852149">
        <w:trPr>
          <w:trHeight w:val="36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41C783E1" w14:textId="77777777" w:rsidR="00546F78" w:rsidRPr="00BE22B5" w:rsidRDefault="00546F78" w:rsidP="00A964E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6" w:hanging="340"/>
              <w:rPr>
                <w:rFonts w:ascii="Calibri" w:hAnsi="Calibri" w:cs="Arial"/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1B1EEA" w14:textId="77777777" w:rsidR="00546F78" w:rsidRDefault="001D65CB" w:rsidP="00A0212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Magistrát města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Ostravy_KS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17DB820" w14:textId="77777777" w:rsidR="00546F78" w:rsidRPr="00C16343" w:rsidRDefault="001D65CB" w:rsidP="00BC2E97">
            <w:pPr>
              <w:pStyle w:val="Odstavecseseznamem"/>
              <w:spacing w:after="0" w:line="240" w:lineRule="auto"/>
              <w:ind w:left="115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SMO/818856/21/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ÚPaSŘ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/Tich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D512F" w14:textId="77777777" w:rsidR="00546F78" w:rsidRPr="003C1134" w:rsidRDefault="001D65CB" w:rsidP="002A5514">
            <w:pPr>
              <w:spacing w:after="0" w:line="240" w:lineRule="auto"/>
              <w:ind w:left="426" w:hanging="29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22.03.2022</w:t>
            </w:r>
          </w:p>
        </w:tc>
      </w:tr>
      <w:tr w:rsidR="00906A77" w:rsidRPr="00F96439" w14:paraId="08005D96" w14:textId="77777777" w:rsidTr="00852149">
        <w:trPr>
          <w:trHeight w:val="36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074774EE" w14:textId="77777777" w:rsidR="00906A77" w:rsidRPr="00BE22B5" w:rsidRDefault="00906A77" w:rsidP="00A964E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6" w:hanging="340"/>
              <w:rPr>
                <w:rFonts w:ascii="Calibri" w:hAnsi="Calibri" w:cs="Arial"/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5D7F17" w14:textId="77777777" w:rsidR="00906A77" w:rsidRDefault="00906A77" w:rsidP="00906A7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Magistrát města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Ostravy_OOŽP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 ZS §94j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E16AC6" w14:textId="77777777" w:rsidR="00906A77" w:rsidRDefault="00906A77" w:rsidP="00BC2E97">
            <w:pPr>
              <w:pStyle w:val="Odstavecseseznamem"/>
              <w:spacing w:after="0" w:line="240" w:lineRule="auto"/>
              <w:ind w:left="115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SMO/349055/22/OŽP/Po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CA0A77" w14:textId="77777777" w:rsidR="00906A77" w:rsidRDefault="00906A77" w:rsidP="002A5514">
            <w:pPr>
              <w:spacing w:after="0" w:line="240" w:lineRule="auto"/>
              <w:ind w:left="426" w:hanging="29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13.06.2022</w:t>
            </w:r>
          </w:p>
        </w:tc>
      </w:tr>
      <w:tr w:rsidR="005A44F9" w:rsidRPr="00F96439" w14:paraId="6821E00B" w14:textId="77777777" w:rsidTr="00852149">
        <w:trPr>
          <w:trHeight w:val="36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1112FB9E" w14:textId="77777777" w:rsidR="005A44F9" w:rsidRPr="00BE22B5" w:rsidRDefault="005A44F9" w:rsidP="00A964E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6" w:hanging="340"/>
              <w:rPr>
                <w:rFonts w:ascii="Calibri" w:hAnsi="Calibri" w:cs="Arial"/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B91C0" w14:textId="77777777" w:rsidR="005A44F9" w:rsidRDefault="001D65CB" w:rsidP="005A44F9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ÚMOb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 Ostrava –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Jih_ZS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 kácení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332D1" w14:textId="77777777" w:rsidR="005A44F9" w:rsidRDefault="001D65CB" w:rsidP="00BC2E97">
            <w:pPr>
              <w:pStyle w:val="Odstavecseseznamem"/>
              <w:spacing w:after="0" w:line="240" w:lineRule="auto"/>
              <w:ind w:left="115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JIH/2247/22/VŽP/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Hud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613B03" w14:textId="77777777" w:rsidR="005A44F9" w:rsidRDefault="001D65CB" w:rsidP="002A5514">
            <w:pPr>
              <w:spacing w:after="0" w:line="240" w:lineRule="auto"/>
              <w:ind w:left="426" w:hanging="29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07.01.2022</w:t>
            </w:r>
          </w:p>
        </w:tc>
      </w:tr>
      <w:tr w:rsidR="00906A77" w:rsidRPr="00F96439" w14:paraId="0B8B6890" w14:textId="77777777" w:rsidTr="00852149">
        <w:trPr>
          <w:trHeight w:val="36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769CECDF" w14:textId="77777777" w:rsidR="00906A77" w:rsidRPr="00BE22B5" w:rsidRDefault="00906A77" w:rsidP="00A964E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6" w:hanging="340"/>
              <w:rPr>
                <w:rFonts w:ascii="Calibri" w:hAnsi="Calibri" w:cs="Arial"/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380FE8" w14:textId="77777777" w:rsidR="00906A77" w:rsidRDefault="00906A77" w:rsidP="00906A7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ÚMOb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 Ostrava –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Jih_SSÚ</w:t>
            </w:r>
            <w:proofErr w:type="spellEnd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C742DF" w14:textId="77777777" w:rsidR="00906A77" w:rsidRDefault="00906A77" w:rsidP="00BC2E97">
            <w:pPr>
              <w:pStyle w:val="Odstavecseseznamem"/>
              <w:spacing w:after="0" w:line="240" w:lineRule="auto"/>
              <w:ind w:left="115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JIH/041069/22/ODK/Baň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5D4E22" w14:textId="77777777" w:rsidR="00906A77" w:rsidRDefault="00906A77" w:rsidP="002A5514">
            <w:pPr>
              <w:spacing w:after="0" w:line="240" w:lineRule="auto"/>
              <w:ind w:left="426" w:hanging="29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27.04.2022</w:t>
            </w:r>
          </w:p>
        </w:tc>
      </w:tr>
      <w:tr w:rsidR="00906A77" w:rsidRPr="00F96439" w14:paraId="685E5919" w14:textId="77777777" w:rsidTr="00852149">
        <w:trPr>
          <w:trHeight w:val="36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7E3719AD" w14:textId="77777777" w:rsidR="00906A77" w:rsidRPr="00BE22B5" w:rsidRDefault="00906A77" w:rsidP="00A964E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6" w:hanging="340"/>
              <w:rPr>
                <w:rFonts w:ascii="Calibri" w:hAnsi="Calibri" w:cs="Arial"/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2E0F8FC" w14:textId="77777777" w:rsidR="00906A77" w:rsidRDefault="00906A77" w:rsidP="00906A7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ÚMOb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 Ostrava –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Jih_doprava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 a komunální služby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BCAE32" w14:textId="77777777" w:rsidR="00906A77" w:rsidRDefault="00906A77" w:rsidP="00BC2E97">
            <w:pPr>
              <w:pStyle w:val="Odstavecseseznamem"/>
              <w:spacing w:after="0" w:line="240" w:lineRule="auto"/>
              <w:ind w:left="115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ODK/30196/22/184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3750E" w14:textId="77777777" w:rsidR="00906A77" w:rsidRDefault="00906A77" w:rsidP="002A5514">
            <w:pPr>
              <w:spacing w:after="0" w:line="240" w:lineRule="auto"/>
              <w:ind w:left="426" w:hanging="29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12.04.2022</w:t>
            </w:r>
          </w:p>
        </w:tc>
      </w:tr>
      <w:tr w:rsidR="001D65CB" w:rsidRPr="00F96439" w14:paraId="0BA291CE" w14:textId="77777777" w:rsidTr="00852149">
        <w:trPr>
          <w:trHeight w:val="36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068D0B13" w14:textId="77777777" w:rsidR="001D65CB" w:rsidRPr="00BE22B5" w:rsidRDefault="001D65CB" w:rsidP="00A964E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6" w:hanging="340"/>
              <w:rPr>
                <w:rFonts w:ascii="Calibri" w:hAnsi="Calibri" w:cs="Arial"/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EE818F" w14:textId="77777777" w:rsidR="001D65CB" w:rsidRDefault="001D65CB" w:rsidP="005A44F9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Ministerstvo obrany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7ED4ADA" w14:textId="77777777" w:rsidR="001D65CB" w:rsidRDefault="00A57917" w:rsidP="00BC2E97">
            <w:pPr>
              <w:pStyle w:val="Odstavecseseznamem"/>
              <w:spacing w:after="0" w:line="240" w:lineRule="auto"/>
              <w:ind w:left="115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123022/2021-1150-OÚZ-BR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55D696F" w14:textId="77777777" w:rsidR="001D65CB" w:rsidRDefault="00A57917" w:rsidP="002A5514">
            <w:pPr>
              <w:spacing w:after="0" w:line="240" w:lineRule="auto"/>
              <w:ind w:left="426" w:hanging="29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30.12.2021</w:t>
            </w:r>
          </w:p>
        </w:tc>
      </w:tr>
      <w:tr w:rsidR="00906A77" w:rsidRPr="00F96439" w14:paraId="4BEE6D11" w14:textId="77777777" w:rsidTr="00852149">
        <w:trPr>
          <w:trHeight w:val="36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76C05470" w14:textId="77777777" w:rsidR="00906A77" w:rsidRPr="00BE22B5" w:rsidRDefault="00906A77" w:rsidP="00A964E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6" w:hanging="340"/>
              <w:rPr>
                <w:rFonts w:ascii="Calibri" w:hAnsi="Calibri" w:cs="Arial"/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744D44" w14:textId="77777777" w:rsidR="00906A77" w:rsidRDefault="00906A77" w:rsidP="005A44F9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Obvodní báňský úřad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C4F7DA" w14:textId="77777777" w:rsidR="00906A77" w:rsidRDefault="00906A77" w:rsidP="00BC2E97">
            <w:pPr>
              <w:pStyle w:val="Odstavecseseznamem"/>
              <w:spacing w:after="0" w:line="240" w:lineRule="auto"/>
              <w:ind w:left="115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SBS 18153/2022/OBÚ-05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655157" w14:textId="77777777" w:rsidR="00906A77" w:rsidRDefault="00906A77" w:rsidP="002A5514">
            <w:pPr>
              <w:spacing w:after="0" w:line="240" w:lineRule="auto"/>
              <w:ind w:left="426" w:hanging="29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17.05.2022</w:t>
            </w:r>
          </w:p>
        </w:tc>
      </w:tr>
      <w:tr w:rsidR="00744CB7" w:rsidRPr="00F96439" w14:paraId="5423FCCE" w14:textId="77777777" w:rsidTr="00852149">
        <w:trPr>
          <w:trHeight w:val="364"/>
        </w:trPr>
        <w:tc>
          <w:tcPr>
            <w:tcW w:w="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14DB05B0" w14:textId="77777777" w:rsidR="00744CB7" w:rsidRPr="00BE22B5" w:rsidRDefault="00744CB7" w:rsidP="00A964EE">
            <w:pPr>
              <w:pStyle w:val="Odstavecseseznamem"/>
              <w:numPr>
                <w:ilvl w:val="0"/>
                <w:numId w:val="8"/>
              </w:numPr>
              <w:spacing w:after="0" w:line="240" w:lineRule="auto"/>
              <w:ind w:left="426" w:hanging="340"/>
              <w:rPr>
                <w:rFonts w:ascii="Calibri" w:hAnsi="Calibri" w:cs="Arial"/>
                <w:sz w:val="20"/>
              </w:rPr>
            </w:pPr>
          </w:p>
        </w:tc>
        <w:tc>
          <w:tcPr>
            <w:tcW w:w="3932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75E29E" w14:textId="77777777" w:rsidR="00744CB7" w:rsidRDefault="00744CB7" w:rsidP="00A02127">
            <w:pPr>
              <w:spacing w:after="0" w:line="240" w:lineRule="auto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 xml:space="preserve">Povodí Odry, 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s.p</w:t>
            </w:r>
            <w:proofErr w:type="spellEnd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838B49" w14:textId="77777777" w:rsidR="00744CB7" w:rsidRDefault="00E91B6A" w:rsidP="00A57917">
            <w:pPr>
              <w:pStyle w:val="Odstavecseseznamem"/>
              <w:spacing w:after="0" w:line="240" w:lineRule="auto"/>
              <w:ind w:left="115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POD/</w:t>
            </w:r>
            <w:r w:rsidR="00A57917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23817/2021/923/2/821.07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8338B9" w14:textId="77777777" w:rsidR="00744CB7" w:rsidRDefault="00A57917" w:rsidP="002A5514">
            <w:pPr>
              <w:spacing w:after="0" w:line="240" w:lineRule="auto"/>
              <w:ind w:left="426" w:hanging="29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03.01.2022</w:t>
            </w:r>
          </w:p>
        </w:tc>
      </w:tr>
    </w:tbl>
    <w:p w14:paraId="03A63E63" w14:textId="77777777" w:rsidR="00045EE8" w:rsidRPr="00F96439" w:rsidRDefault="00B53068" w:rsidP="00685435">
      <w:pPr>
        <w:spacing w:before="240" w:after="60"/>
        <w:ind w:left="425" w:hanging="425"/>
        <w:rPr>
          <w:b/>
        </w:rPr>
      </w:pPr>
      <w:r>
        <w:rPr>
          <w:b/>
        </w:rPr>
        <w:t>E.2</w:t>
      </w:r>
      <w:r w:rsidR="002E4FCD">
        <w:rPr>
          <w:b/>
        </w:rPr>
        <w:t xml:space="preserve"> </w:t>
      </w:r>
      <w:r w:rsidR="00045EE8" w:rsidRPr="00F96439">
        <w:rPr>
          <w:b/>
        </w:rPr>
        <w:t>STANOVISKA VLASTNÍKŮ VEŘEJNÉ DOPRAVNÍ A TECHNICKÉ INFRASTRUKTURY</w:t>
      </w:r>
    </w:p>
    <w:p w14:paraId="1BB3FD63" w14:textId="77777777" w:rsidR="004A47FA" w:rsidRDefault="00B53068" w:rsidP="00BF08DD">
      <w:pPr>
        <w:pStyle w:val="Zkladntext"/>
        <w:ind w:left="142" w:hanging="142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E.2</w:t>
      </w:r>
      <w:r w:rsidR="00BF08DD" w:rsidRPr="002F53BB">
        <w:rPr>
          <w:rFonts w:asciiTheme="minorHAnsi" w:hAnsiTheme="minorHAnsi" w:cs="Arial"/>
          <w:sz w:val="22"/>
          <w:szCs w:val="22"/>
        </w:rPr>
        <w:t>.</w:t>
      </w:r>
      <w:r>
        <w:rPr>
          <w:rFonts w:asciiTheme="minorHAnsi" w:hAnsiTheme="minorHAnsi" w:cs="Arial"/>
          <w:sz w:val="22"/>
          <w:szCs w:val="22"/>
        </w:rPr>
        <w:t>1</w:t>
      </w:r>
      <w:r w:rsidR="00BF08DD" w:rsidRPr="002F53BB">
        <w:rPr>
          <w:rFonts w:asciiTheme="minorHAnsi" w:hAnsiTheme="minorHAnsi" w:cs="Arial"/>
          <w:sz w:val="22"/>
          <w:szCs w:val="22"/>
        </w:rPr>
        <w:t xml:space="preserve"> Stanoviska k podmínkám zřízení stavby, provádění prací a činností v OP a BP</w:t>
      </w:r>
    </w:p>
    <w:p w14:paraId="630C72E3" w14:textId="77777777" w:rsidR="00BF08DD" w:rsidRPr="00BF08DD" w:rsidRDefault="00BF08DD" w:rsidP="00BF08DD">
      <w:pPr>
        <w:pStyle w:val="Zkladntext"/>
        <w:ind w:left="142" w:hanging="142"/>
        <w:rPr>
          <w:rFonts w:asciiTheme="minorHAnsi" w:hAnsiTheme="minorHAnsi" w:cs="Arial"/>
          <w:sz w:val="22"/>
          <w:szCs w:val="22"/>
        </w:rPr>
      </w:pP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3970"/>
        <w:gridCol w:w="3261"/>
        <w:gridCol w:w="1275"/>
      </w:tblGrid>
      <w:tr w:rsidR="00276AE2" w:rsidRPr="00F96439" w14:paraId="4E69BED1" w14:textId="77777777" w:rsidTr="004A47FA">
        <w:trPr>
          <w:trHeight w:val="364"/>
        </w:trPr>
        <w:tc>
          <w:tcPr>
            <w:tcW w:w="581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6FA069F2" w14:textId="77777777" w:rsidR="00276AE2" w:rsidRPr="00115A88" w:rsidRDefault="00276AE2" w:rsidP="002A5514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hanging="71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left w:val="single" w:sz="2" w:space="0" w:color="auto"/>
            </w:tcBorders>
            <w:shd w:val="clear" w:color="000000" w:fill="FFFFFF"/>
            <w:vAlign w:val="center"/>
          </w:tcPr>
          <w:p w14:paraId="780D4FF0" w14:textId="77777777" w:rsidR="00276AE2" w:rsidRDefault="00EB0399" w:rsidP="002A5514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CETIN, a.s.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31C0A11A" w14:textId="77777777" w:rsidR="00276AE2" w:rsidRDefault="0089555E" w:rsidP="00115A88">
            <w:pPr>
              <w:pStyle w:val="Odstavecseseznamem"/>
              <w:spacing w:after="0" w:line="240" w:lineRule="auto"/>
              <w:ind w:left="72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884328/21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45F1201C" w14:textId="77777777" w:rsidR="00276AE2" w:rsidRDefault="0089555E" w:rsidP="00115A88">
            <w:pPr>
              <w:spacing w:after="0" w:line="240" w:lineRule="auto"/>
              <w:ind w:left="72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16.12.2021</w:t>
            </w:r>
          </w:p>
        </w:tc>
      </w:tr>
      <w:tr w:rsidR="00EE3EBF" w:rsidRPr="00F96439" w14:paraId="38D2E12C" w14:textId="77777777" w:rsidTr="004A47FA">
        <w:trPr>
          <w:trHeight w:val="364"/>
        </w:trPr>
        <w:tc>
          <w:tcPr>
            <w:tcW w:w="581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49CA404D" w14:textId="77777777" w:rsidR="00EE3EBF" w:rsidRPr="00115A88" w:rsidRDefault="00EE3EBF" w:rsidP="002A5514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hanging="71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left w:val="single" w:sz="2" w:space="0" w:color="auto"/>
            </w:tcBorders>
            <w:shd w:val="clear" w:color="000000" w:fill="FFFFFF"/>
            <w:vAlign w:val="center"/>
          </w:tcPr>
          <w:p w14:paraId="6F11A4C8" w14:textId="77777777" w:rsidR="00EE3EBF" w:rsidRDefault="00EE3EBF" w:rsidP="002A5514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Společenství vlastníků Bedřicha Václavka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12EB928E" w14:textId="77777777" w:rsidR="00EE3EBF" w:rsidRDefault="00EE3EBF" w:rsidP="00115A88">
            <w:pPr>
              <w:pStyle w:val="Odstavecseseznamem"/>
              <w:spacing w:after="0" w:line="240" w:lineRule="auto"/>
              <w:ind w:left="72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311/109/22/Mac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72621BD6" w14:textId="77777777" w:rsidR="00EE3EBF" w:rsidRDefault="00EE3EBF" w:rsidP="00115A88">
            <w:pPr>
              <w:spacing w:after="0" w:line="240" w:lineRule="auto"/>
              <w:ind w:left="72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01.02.2022</w:t>
            </w:r>
          </w:p>
        </w:tc>
      </w:tr>
      <w:tr w:rsidR="000436A3" w:rsidRPr="00F96439" w14:paraId="12BB4460" w14:textId="77777777" w:rsidTr="004A47FA">
        <w:trPr>
          <w:trHeight w:val="364"/>
        </w:trPr>
        <w:tc>
          <w:tcPr>
            <w:tcW w:w="581" w:type="dxa"/>
            <w:tcBorders>
              <w:right w:val="single" w:sz="2" w:space="0" w:color="auto"/>
            </w:tcBorders>
            <w:shd w:val="clear" w:color="000000" w:fill="FFFFFF"/>
            <w:vAlign w:val="center"/>
            <w:hideMark/>
          </w:tcPr>
          <w:p w14:paraId="0D15155A" w14:textId="77777777" w:rsidR="000436A3" w:rsidRPr="00115A88" w:rsidRDefault="000436A3" w:rsidP="002A5514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hanging="71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left w:val="single" w:sz="2" w:space="0" w:color="auto"/>
            </w:tcBorders>
            <w:shd w:val="clear" w:color="000000" w:fill="FFFFFF"/>
            <w:vAlign w:val="center"/>
          </w:tcPr>
          <w:p w14:paraId="7CE0D24B" w14:textId="77777777" w:rsidR="000436A3" w:rsidRPr="00115A88" w:rsidRDefault="00EA45C0" w:rsidP="002A5514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ČEZ D</w:t>
            </w:r>
            <w:r w:rsidR="00944A9C">
              <w:rPr>
                <w:rFonts w:ascii="Calibri" w:hAnsi="Calibri" w:cs="Arial"/>
                <w:sz w:val="20"/>
              </w:rPr>
              <w:t>istribuce, a.s.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14:paraId="57F074B7" w14:textId="77777777" w:rsidR="000436A3" w:rsidRDefault="00276AE2" w:rsidP="0089555E">
            <w:pPr>
              <w:pStyle w:val="Odstavecseseznamem"/>
              <w:spacing w:after="0" w:line="240" w:lineRule="auto"/>
              <w:ind w:left="72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0011</w:t>
            </w:r>
            <w:r w:rsidR="0089555E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22418114</w:t>
            </w:r>
          </w:p>
        </w:tc>
        <w:tc>
          <w:tcPr>
            <w:tcW w:w="1275" w:type="dxa"/>
            <w:shd w:val="clear" w:color="000000" w:fill="FFFFFF"/>
            <w:vAlign w:val="center"/>
            <w:hideMark/>
          </w:tcPr>
          <w:p w14:paraId="3EBA78DB" w14:textId="77777777" w:rsidR="000436A3" w:rsidRDefault="0089555E" w:rsidP="00115A88">
            <w:pPr>
              <w:spacing w:after="0" w:line="240" w:lineRule="auto"/>
              <w:ind w:left="72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07.01</w:t>
            </w:r>
            <w:r w:rsidR="00276AE2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.2022</w:t>
            </w:r>
          </w:p>
        </w:tc>
      </w:tr>
      <w:tr w:rsidR="00276AE2" w:rsidRPr="00F96439" w14:paraId="1CBDA839" w14:textId="77777777" w:rsidTr="004A47FA">
        <w:trPr>
          <w:trHeight w:val="364"/>
        </w:trPr>
        <w:tc>
          <w:tcPr>
            <w:tcW w:w="581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353AD00C" w14:textId="77777777" w:rsidR="00276AE2" w:rsidRPr="00115A88" w:rsidRDefault="00276AE2" w:rsidP="002A5514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hanging="71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left w:val="single" w:sz="2" w:space="0" w:color="auto"/>
            </w:tcBorders>
            <w:shd w:val="clear" w:color="000000" w:fill="FFFFFF"/>
            <w:vAlign w:val="center"/>
          </w:tcPr>
          <w:p w14:paraId="2C4C268A" w14:textId="77777777" w:rsidR="00276AE2" w:rsidRDefault="00276AE2" w:rsidP="002A5514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</w:rPr>
              <w:t>GasNet</w:t>
            </w:r>
            <w:proofErr w:type="spellEnd"/>
            <w:r>
              <w:rPr>
                <w:rFonts w:ascii="Calibri" w:hAnsi="Calibri" w:cs="Arial"/>
                <w:sz w:val="20"/>
              </w:rPr>
              <w:t xml:space="preserve"> Služby, s.r.o.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006F4F3C" w14:textId="77777777" w:rsidR="00276AE2" w:rsidRDefault="00276AE2" w:rsidP="0089555E">
            <w:pPr>
              <w:pStyle w:val="Odstavecseseznamem"/>
              <w:spacing w:after="0" w:line="240" w:lineRule="auto"/>
              <w:ind w:left="72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500</w:t>
            </w:r>
            <w:r w:rsidR="0089555E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2518541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493F4EC5" w14:textId="77777777" w:rsidR="00276AE2" w:rsidRDefault="0089555E" w:rsidP="00115A88">
            <w:pPr>
              <w:spacing w:after="0" w:line="240" w:lineRule="auto"/>
              <w:ind w:left="72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10.01</w:t>
            </w:r>
            <w:r w:rsidR="00276AE2"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.2022</w:t>
            </w:r>
          </w:p>
        </w:tc>
      </w:tr>
      <w:tr w:rsidR="00E91B6A" w:rsidRPr="00F96439" w14:paraId="2EB7FE36" w14:textId="77777777" w:rsidTr="004A47FA">
        <w:trPr>
          <w:trHeight w:val="364"/>
        </w:trPr>
        <w:tc>
          <w:tcPr>
            <w:tcW w:w="581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32EB4AAE" w14:textId="77777777" w:rsidR="00E91B6A" w:rsidRPr="00115A88" w:rsidRDefault="00E91B6A" w:rsidP="002A5514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hanging="71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left w:val="single" w:sz="2" w:space="0" w:color="auto"/>
            </w:tcBorders>
            <w:shd w:val="clear" w:color="000000" w:fill="FFFFFF"/>
            <w:vAlign w:val="center"/>
          </w:tcPr>
          <w:p w14:paraId="079CC2FE" w14:textId="77777777" w:rsidR="00E91B6A" w:rsidRDefault="0089555E" w:rsidP="002A5514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Ostravské komunikace, </w:t>
            </w:r>
            <w:proofErr w:type="spellStart"/>
            <w:r>
              <w:rPr>
                <w:rFonts w:ascii="Calibri" w:hAnsi="Calibri" w:cs="Arial"/>
                <w:sz w:val="20"/>
              </w:rPr>
              <w:t>a.s._VO</w:t>
            </w:r>
            <w:proofErr w:type="spellEnd"/>
          </w:p>
        </w:tc>
        <w:tc>
          <w:tcPr>
            <w:tcW w:w="3261" w:type="dxa"/>
            <w:shd w:val="clear" w:color="000000" w:fill="FFFFFF"/>
            <w:vAlign w:val="center"/>
          </w:tcPr>
          <w:p w14:paraId="23F12C38" w14:textId="77777777" w:rsidR="00E91B6A" w:rsidRDefault="0089555E" w:rsidP="00276AE2">
            <w:pPr>
              <w:pStyle w:val="Odstavecseseznamem"/>
              <w:spacing w:after="0" w:line="240" w:lineRule="auto"/>
              <w:ind w:left="72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OKAS-9937/21/TSÚ/Vor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763A1EAE" w14:textId="77777777" w:rsidR="00E91B6A" w:rsidRDefault="0089555E" w:rsidP="00115A88">
            <w:pPr>
              <w:spacing w:after="0" w:line="240" w:lineRule="auto"/>
              <w:ind w:left="72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27.01.2022</w:t>
            </w:r>
          </w:p>
        </w:tc>
      </w:tr>
      <w:tr w:rsidR="0089555E" w:rsidRPr="00F96439" w14:paraId="49154585" w14:textId="77777777" w:rsidTr="004A47FA">
        <w:trPr>
          <w:trHeight w:val="364"/>
        </w:trPr>
        <w:tc>
          <w:tcPr>
            <w:tcW w:w="581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63A020FA" w14:textId="77777777" w:rsidR="0089555E" w:rsidRPr="00115A88" w:rsidRDefault="0089555E" w:rsidP="002A5514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hanging="71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left w:val="single" w:sz="2" w:space="0" w:color="auto"/>
            </w:tcBorders>
            <w:shd w:val="clear" w:color="000000" w:fill="FFFFFF"/>
            <w:vAlign w:val="center"/>
          </w:tcPr>
          <w:p w14:paraId="111DFBFA" w14:textId="77777777" w:rsidR="0089555E" w:rsidRDefault="0089555E" w:rsidP="0089555E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Ostravské vodárny a kanalizace, a.s.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4658618A" w14:textId="77777777" w:rsidR="0089555E" w:rsidRDefault="0089555E" w:rsidP="00276AE2">
            <w:pPr>
              <w:pStyle w:val="Odstavecseseznamem"/>
              <w:spacing w:after="0" w:line="240" w:lineRule="auto"/>
              <w:ind w:left="72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3.3/8025/13225/21/</w:t>
            </w:r>
            <w:proofErr w:type="spellStart"/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Va</w:t>
            </w:r>
            <w:proofErr w:type="spellEnd"/>
          </w:p>
        </w:tc>
        <w:tc>
          <w:tcPr>
            <w:tcW w:w="1275" w:type="dxa"/>
            <w:shd w:val="clear" w:color="000000" w:fill="FFFFFF"/>
            <w:vAlign w:val="center"/>
          </w:tcPr>
          <w:p w14:paraId="47A2BC0E" w14:textId="77777777" w:rsidR="0089555E" w:rsidRDefault="0089555E" w:rsidP="00115A88">
            <w:pPr>
              <w:spacing w:after="0" w:line="240" w:lineRule="auto"/>
              <w:ind w:left="72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10.02.2022</w:t>
            </w:r>
          </w:p>
        </w:tc>
      </w:tr>
      <w:tr w:rsidR="0089555E" w:rsidRPr="00F96439" w14:paraId="757A4241" w14:textId="77777777" w:rsidTr="004A47FA">
        <w:trPr>
          <w:trHeight w:val="364"/>
        </w:trPr>
        <w:tc>
          <w:tcPr>
            <w:tcW w:w="581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5018D063" w14:textId="77777777" w:rsidR="0089555E" w:rsidRPr="00115A88" w:rsidRDefault="0089555E" w:rsidP="002A5514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hanging="71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left w:val="single" w:sz="2" w:space="0" w:color="auto"/>
            </w:tcBorders>
            <w:shd w:val="clear" w:color="000000" w:fill="FFFFFF"/>
            <w:vAlign w:val="center"/>
          </w:tcPr>
          <w:p w14:paraId="62FF5455" w14:textId="77777777" w:rsidR="0089555E" w:rsidRDefault="0089555E" w:rsidP="002A5514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</w:rPr>
              <w:t>T-mobile</w:t>
            </w:r>
            <w:proofErr w:type="spellEnd"/>
            <w:r>
              <w:rPr>
                <w:rFonts w:ascii="Calibri" w:hAnsi="Calibri" w:cs="Arial"/>
                <w:sz w:val="20"/>
              </w:rPr>
              <w:t xml:space="preserve"> Czech Republic, a.s.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78533012" w14:textId="77777777" w:rsidR="0089555E" w:rsidRDefault="0089555E" w:rsidP="00276AE2">
            <w:pPr>
              <w:pStyle w:val="Odstavecseseznamem"/>
              <w:spacing w:after="0" w:line="240" w:lineRule="auto"/>
              <w:ind w:left="72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E61874/21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2A6811A9" w14:textId="77777777" w:rsidR="0089555E" w:rsidRDefault="0089555E" w:rsidP="00115A88">
            <w:pPr>
              <w:spacing w:after="0" w:line="240" w:lineRule="auto"/>
              <w:ind w:left="72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13.12.2021</w:t>
            </w:r>
          </w:p>
        </w:tc>
      </w:tr>
      <w:tr w:rsidR="0089555E" w:rsidRPr="00F96439" w14:paraId="7FB8F6C8" w14:textId="77777777" w:rsidTr="004A47FA">
        <w:trPr>
          <w:trHeight w:val="364"/>
        </w:trPr>
        <w:tc>
          <w:tcPr>
            <w:tcW w:w="581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6E4CAADA" w14:textId="77777777" w:rsidR="0089555E" w:rsidRPr="00115A88" w:rsidRDefault="0089555E" w:rsidP="002A5514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hanging="71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left w:val="single" w:sz="2" w:space="0" w:color="auto"/>
            </w:tcBorders>
            <w:shd w:val="clear" w:color="000000" w:fill="FFFFFF"/>
            <w:vAlign w:val="center"/>
          </w:tcPr>
          <w:p w14:paraId="0E435520" w14:textId="77777777" w:rsidR="0089555E" w:rsidRDefault="0089555E" w:rsidP="002A5514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</w:rPr>
              <w:t>Veolia</w:t>
            </w:r>
            <w:proofErr w:type="spellEnd"/>
            <w:r>
              <w:rPr>
                <w:rFonts w:ascii="Calibri" w:hAnsi="Calibri" w:cs="Arial"/>
                <w:sz w:val="20"/>
              </w:rPr>
              <w:t xml:space="preserve"> Energie ČR, a.s.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48255DB4" w14:textId="77777777" w:rsidR="0089555E" w:rsidRDefault="0089555E" w:rsidP="00276AE2">
            <w:pPr>
              <w:pStyle w:val="Odstavecseseznamem"/>
              <w:spacing w:after="0" w:line="240" w:lineRule="auto"/>
              <w:ind w:left="72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RSMSS/20211213-005/SUS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5C889B41" w14:textId="77777777" w:rsidR="0089555E" w:rsidRDefault="0089555E" w:rsidP="00115A88">
            <w:pPr>
              <w:spacing w:after="0" w:line="240" w:lineRule="auto"/>
              <w:ind w:left="72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03.01.2022</w:t>
            </w:r>
          </w:p>
        </w:tc>
      </w:tr>
      <w:tr w:rsidR="0089555E" w:rsidRPr="00F96439" w14:paraId="10F9E20B" w14:textId="77777777" w:rsidTr="004A47FA">
        <w:trPr>
          <w:trHeight w:val="364"/>
        </w:trPr>
        <w:tc>
          <w:tcPr>
            <w:tcW w:w="581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75E0659E" w14:textId="77777777" w:rsidR="0089555E" w:rsidRPr="00115A88" w:rsidRDefault="0089555E" w:rsidP="002A5514">
            <w:pPr>
              <w:pStyle w:val="Odstavecseseznamem"/>
              <w:numPr>
                <w:ilvl w:val="0"/>
                <w:numId w:val="12"/>
              </w:numPr>
              <w:spacing w:after="0" w:line="240" w:lineRule="auto"/>
              <w:ind w:hanging="71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left w:val="single" w:sz="2" w:space="0" w:color="auto"/>
            </w:tcBorders>
            <w:shd w:val="clear" w:color="000000" w:fill="FFFFFF"/>
            <w:vAlign w:val="center"/>
          </w:tcPr>
          <w:p w14:paraId="3CA74E1E" w14:textId="77777777" w:rsidR="0089555E" w:rsidRDefault="0089555E" w:rsidP="002A5514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Vodafone Czech Republic, a.s.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796CA824" w14:textId="77777777" w:rsidR="0089555E" w:rsidRDefault="0089555E" w:rsidP="00276AE2">
            <w:pPr>
              <w:pStyle w:val="Odstavecseseznamem"/>
              <w:spacing w:after="0" w:line="240" w:lineRule="auto"/>
              <w:ind w:left="72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211213-1144369301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587B65B6" w14:textId="77777777" w:rsidR="0089555E" w:rsidRDefault="0089555E" w:rsidP="00115A88">
            <w:pPr>
              <w:spacing w:after="0" w:line="240" w:lineRule="auto"/>
              <w:ind w:left="72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15.12.2021</w:t>
            </w:r>
          </w:p>
        </w:tc>
      </w:tr>
    </w:tbl>
    <w:p w14:paraId="5D617B30" w14:textId="77777777" w:rsidR="00BF08DD" w:rsidRDefault="00BF08DD" w:rsidP="00BF08DD">
      <w:pPr>
        <w:spacing w:after="120"/>
        <w:ind w:left="425" w:hanging="425"/>
        <w:jc w:val="both"/>
        <w:rPr>
          <w:b/>
        </w:rPr>
      </w:pPr>
    </w:p>
    <w:p w14:paraId="7FBFCD4E" w14:textId="77777777" w:rsidR="00BF08DD" w:rsidRPr="001F5043" w:rsidRDefault="00B53068" w:rsidP="009C0545">
      <w:pPr>
        <w:spacing w:after="0"/>
        <w:ind w:left="425" w:hanging="425"/>
        <w:jc w:val="both"/>
        <w:rPr>
          <w:b/>
          <w:i/>
        </w:rPr>
      </w:pPr>
      <w:r w:rsidRPr="001F5043">
        <w:rPr>
          <w:b/>
          <w:i/>
        </w:rPr>
        <w:t>E.2</w:t>
      </w:r>
      <w:r w:rsidR="00BF08DD" w:rsidRPr="001F5043">
        <w:rPr>
          <w:b/>
          <w:i/>
        </w:rPr>
        <w:t>.</w:t>
      </w:r>
      <w:r w:rsidRPr="001F5043">
        <w:rPr>
          <w:b/>
          <w:i/>
        </w:rPr>
        <w:t>2</w:t>
      </w:r>
      <w:r w:rsidR="00BF08DD" w:rsidRPr="001F5043">
        <w:rPr>
          <w:b/>
          <w:i/>
        </w:rPr>
        <w:t xml:space="preserve"> Vyjádření k existenci stávajících sítí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2"/>
        <w:gridCol w:w="3969"/>
        <w:gridCol w:w="3261"/>
        <w:gridCol w:w="1275"/>
      </w:tblGrid>
      <w:tr w:rsidR="00F22C55" w:rsidRPr="00552169" w14:paraId="55A938BB" w14:textId="77777777" w:rsidTr="00F22C55">
        <w:trPr>
          <w:trHeight w:val="364"/>
        </w:trPr>
        <w:tc>
          <w:tcPr>
            <w:tcW w:w="582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C34269D" w14:textId="77777777" w:rsidR="00F22C55" w:rsidRPr="00424509" w:rsidRDefault="00F22C55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</w:tcBorders>
            <w:shd w:val="clear" w:color="000000" w:fill="FFFFFF"/>
            <w:vAlign w:val="center"/>
          </w:tcPr>
          <w:p w14:paraId="77BA49D8" w14:textId="77777777" w:rsidR="00F22C55" w:rsidRPr="00424509" w:rsidRDefault="00F22C55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r w:rsidRPr="00424509">
              <w:rPr>
                <w:rFonts w:ascii="Calibri" w:hAnsi="Calibri" w:cs="Arial"/>
                <w:sz w:val="20"/>
              </w:rPr>
              <w:t>CETIN a.s.</w:t>
            </w:r>
          </w:p>
        </w:tc>
        <w:tc>
          <w:tcPr>
            <w:tcW w:w="3261" w:type="dxa"/>
            <w:tcBorders>
              <w:top w:val="single" w:sz="2" w:space="0" w:color="auto"/>
              <w:bottom w:val="single" w:sz="2" w:space="0" w:color="auto"/>
            </w:tcBorders>
            <w:shd w:val="clear" w:color="000000" w:fill="FFFFFF"/>
            <w:vAlign w:val="center"/>
            <w:hideMark/>
          </w:tcPr>
          <w:p w14:paraId="40AFEA91" w14:textId="77777777" w:rsidR="00F22C55" w:rsidRPr="00552169" w:rsidRDefault="00FF33CC" w:rsidP="002A5514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756415/21</w:t>
            </w:r>
          </w:p>
        </w:tc>
        <w:tc>
          <w:tcPr>
            <w:tcW w:w="1275" w:type="dxa"/>
            <w:tcBorders>
              <w:top w:val="single" w:sz="2" w:space="0" w:color="auto"/>
              <w:right w:val="single" w:sz="2" w:space="0" w:color="auto"/>
            </w:tcBorders>
            <w:shd w:val="clear" w:color="000000" w:fill="FFFFFF"/>
            <w:vAlign w:val="center"/>
            <w:hideMark/>
          </w:tcPr>
          <w:p w14:paraId="37C68356" w14:textId="77777777" w:rsidR="00F22C55" w:rsidRPr="00552169" w:rsidRDefault="00FF33CC" w:rsidP="00552169">
            <w:pPr>
              <w:spacing w:after="0" w:line="240" w:lineRule="auto"/>
              <w:ind w:firstLine="71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13.08.</w:t>
            </w:r>
            <w:r w:rsidR="003D493F">
              <w:rPr>
                <w:rFonts w:ascii="Calibri" w:hAnsi="Calibri" w:cs="Arial"/>
                <w:sz w:val="20"/>
              </w:rPr>
              <w:t>2021</w:t>
            </w:r>
          </w:p>
        </w:tc>
      </w:tr>
      <w:tr w:rsidR="00FF33CC" w:rsidRPr="00552169" w14:paraId="4656D398" w14:textId="77777777" w:rsidTr="00F22C55">
        <w:trPr>
          <w:trHeight w:val="364"/>
        </w:trPr>
        <w:tc>
          <w:tcPr>
            <w:tcW w:w="582" w:type="dxa"/>
            <w:tcBorders>
              <w:top w:val="single" w:sz="2" w:space="0" w:color="auto"/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7F24A81" w14:textId="77777777" w:rsidR="00FF33CC" w:rsidRPr="00424509" w:rsidRDefault="00FF33CC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top w:val="single" w:sz="2" w:space="0" w:color="auto"/>
              <w:left w:val="single" w:sz="8" w:space="0" w:color="auto"/>
            </w:tcBorders>
            <w:shd w:val="clear" w:color="000000" w:fill="FFFFFF"/>
            <w:vAlign w:val="center"/>
          </w:tcPr>
          <w:p w14:paraId="05211846" w14:textId="77777777" w:rsidR="00FF33CC" w:rsidRPr="00424509" w:rsidRDefault="00FF33CC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ČD – Telematika, a.s.</w:t>
            </w:r>
          </w:p>
        </w:tc>
        <w:tc>
          <w:tcPr>
            <w:tcW w:w="3261" w:type="dxa"/>
            <w:tcBorders>
              <w:top w:val="single" w:sz="2" w:space="0" w:color="auto"/>
              <w:bottom w:val="single" w:sz="2" w:space="0" w:color="auto"/>
            </w:tcBorders>
            <w:shd w:val="clear" w:color="000000" w:fill="FFFFFF"/>
            <w:vAlign w:val="center"/>
          </w:tcPr>
          <w:p w14:paraId="61ACEE00" w14:textId="77777777" w:rsidR="00FF33CC" w:rsidRDefault="00FF33CC" w:rsidP="002A5514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1202115932</w:t>
            </w:r>
          </w:p>
        </w:tc>
        <w:tc>
          <w:tcPr>
            <w:tcW w:w="1275" w:type="dxa"/>
            <w:tcBorders>
              <w:top w:val="single" w:sz="2" w:space="0" w:color="auto"/>
              <w:right w:val="single" w:sz="2" w:space="0" w:color="auto"/>
            </w:tcBorders>
            <w:shd w:val="clear" w:color="000000" w:fill="FFFFFF"/>
            <w:vAlign w:val="center"/>
          </w:tcPr>
          <w:p w14:paraId="42335529" w14:textId="77777777" w:rsidR="00FF33CC" w:rsidRDefault="00FF33CC" w:rsidP="00552169">
            <w:pPr>
              <w:spacing w:after="0" w:line="240" w:lineRule="auto"/>
              <w:ind w:firstLine="71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13.08.2021</w:t>
            </w:r>
          </w:p>
        </w:tc>
      </w:tr>
      <w:tr w:rsidR="00502118" w:rsidRPr="00552169" w14:paraId="4528CF35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0C0055EC" w14:textId="77777777" w:rsidR="00502118" w:rsidRPr="00424509" w:rsidRDefault="00502118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03ED0133" w14:textId="77777777" w:rsidR="00502118" w:rsidRPr="00A17B89" w:rsidRDefault="0019454F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color w:val="000000" w:themeColor="text1"/>
                <w:sz w:val="20"/>
              </w:rPr>
            </w:pPr>
            <w:r w:rsidRPr="00A17B89">
              <w:rPr>
                <w:rFonts w:ascii="Calibri" w:hAnsi="Calibri" w:cs="Arial"/>
                <w:color w:val="000000" w:themeColor="text1"/>
                <w:sz w:val="20"/>
              </w:rPr>
              <w:t>ČEZ Distribuce, a.s.</w:t>
            </w:r>
            <w:r w:rsidR="00496BFA" w:rsidRPr="00A17B89">
              <w:rPr>
                <w:rFonts w:ascii="Calibri" w:hAnsi="Calibri" w:cs="Arial"/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3261" w:type="dxa"/>
            <w:tcBorders>
              <w:top w:val="single" w:sz="2" w:space="0" w:color="auto"/>
            </w:tcBorders>
            <w:shd w:val="clear" w:color="000000" w:fill="FFFFFF"/>
            <w:vAlign w:val="center"/>
            <w:hideMark/>
          </w:tcPr>
          <w:p w14:paraId="3653B96D" w14:textId="77777777" w:rsidR="00502118" w:rsidRPr="00A17B89" w:rsidRDefault="00425E3F" w:rsidP="00FF33CC">
            <w:pPr>
              <w:spacing w:after="0" w:line="240" w:lineRule="auto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0101715524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  <w:hideMark/>
          </w:tcPr>
          <w:p w14:paraId="44FD5168" w14:textId="77777777" w:rsidR="00502118" w:rsidRPr="00A17B89" w:rsidRDefault="00425E3F" w:rsidP="00552169">
            <w:pPr>
              <w:spacing w:after="0" w:line="240" w:lineRule="auto"/>
              <w:ind w:firstLine="71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01.04.2022</w:t>
            </w:r>
          </w:p>
        </w:tc>
      </w:tr>
      <w:tr w:rsidR="0019454F" w:rsidRPr="00552169" w14:paraId="19C62FF4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9A20895" w14:textId="77777777" w:rsidR="0019454F" w:rsidRDefault="0019454F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68301E48" w14:textId="77777777" w:rsidR="0019454F" w:rsidRPr="00A17B89" w:rsidRDefault="0019454F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color w:val="000000" w:themeColor="text1"/>
                <w:sz w:val="20"/>
              </w:rPr>
            </w:pPr>
            <w:r w:rsidRPr="00A17B89">
              <w:rPr>
                <w:rFonts w:ascii="Calibri" w:hAnsi="Calibri" w:cs="Arial"/>
                <w:color w:val="000000" w:themeColor="text1"/>
                <w:sz w:val="20"/>
              </w:rPr>
              <w:t xml:space="preserve">ČEZ ICT </w:t>
            </w:r>
            <w:proofErr w:type="spellStart"/>
            <w:r w:rsidRPr="00A17B89">
              <w:rPr>
                <w:rFonts w:ascii="Calibri" w:hAnsi="Calibri" w:cs="Arial"/>
                <w:color w:val="000000" w:themeColor="text1"/>
                <w:sz w:val="20"/>
              </w:rPr>
              <w:t>Services</w:t>
            </w:r>
            <w:proofErr w:type="spellEnd"/>
            <w:r w:rsidRPr="00A17B89">
              <w:rPr>
                <w:rFonts w:ascii="Calibri" w:hAnsi="Calibri" w:cs="Arial"/>
                <w:color w:val="000000" w:themeColor="text1"/>
                <w:sz w:val="20"/>
              </w:rPr>
              <w:t>, a.s.</w:t>
            </w:r>
          </w:p>
        </w:tc>
        <w:tc>
          <w:tcPr>
            <w:tcW w:w="3261" w:type="dxa"/>
            <w:tcBorders>
              <w:top w:val="single" w:sz="2" w:space="0" w:color="auto"/>
            </w:tcBorders>
            <w:shd w:val="clear" w:color="000000" w:fill="FFFFFF"/>
            <w:vAlign w:val="center"/>
            <w:hideMark/>
          </w:tcPr>
          <w:p w14:paraId="1906AE6A" w14:textId="77777777" w:rsidR="0019454F" w:rsidRPr="00A17B89" w:rsidRDefault="00FF33CC" w:rsidP="003D493F">
            <w:pPr>
              <w:spacing w:after="0" w:line="240" w:lineRule="auto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0700425109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  <w:hideMark/>
          </w:tcPr>
          <w:p w14:paraId="305DCE75" w14:textId="77777777" w:rsidR="0019454F" w:rsidRPr="00A17B89" w:rsidRDefault="00FF33CC" w:rsidP="00552169">
            <w:pPr>
              <w:spacing w:after="0" w:line="240" w:lineRule="auto"/>
              <w:ind w:firstLine="71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13.08</w:t>
            </w:r>
            <w:r w:rsidR="003D493F">
              <w:rPr>
                <w:rFonts w:ascii="Calibri" w:hAnsi="Calibri" w:cs="Arial"/>
                <w:color w:val="000000" w:themeColor="text1"/>
                <w:sz w:val="20"/>
              </w:rPr>
              <w:t>.2021</w:t>
            </w:r>
          </w:p>
        </w:tc>
      </w:tr>
      <w:tr w:rsidR="009F1948" w:rsidRPr="00552169" w14:paraId="425178F4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32A6820" w14:textId="77777777" w:rsidR="009F1948" w:rsidRDefault="009F1948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6CE96E36" w14:textId="77777777" w:rsidR="009F1948" w:rsidRPr="00A17B89" w:rsidRDefault="009F1948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color w:val="000000" w:themeColor="text1"/>
                <w:sz w:val="20"/>
              </w:rPr>
            </w:pPr>
            <w:proofErr w:type="spellStart"/>
            <w:r w:rsidRPr="00A17B89">
              <w:rPr>
                <w:rFonts w:ascii="Calibri" w:hAnsi="Calibri" w:cs="Arial"/>
                <w:color w:val="000000" w:themeColor="text1"/>
                <w:sz w:val="20"/>
              </w:rPr>
              <w:t>Telco</w:t>
            </w:r>
            <w:proofErr w:type="spellEnd"/>
            <w:r w:rsidRPr="00A17B89">
              <w:rPr>
                <w:rFonts w:ascii="Calibri" w:hAnsi="Calibri" w:cs="Arial"/>
                <w:color w:val="000000" w:themeColor="text1"/>
                <w:sz w:val="20"/>
              </w:rPr>
              <w:t xml:space="preserve"> Pro </w:t>
            </w:r>
            <w:proofErr w:type="spellStart"/>
            <w:r w:rsidRPr="00A17B89">
              <w:rPr>
                <w:rFonts w:ascii="Calibri" w:hAnsi="Calibri" w:cs="Arial"/>
                <w:color w:val="000000" w:themeColor="text1"/>
                <w:sz w:val="20"/>
              </w:rPr>
              <w:t>Services</w:t>
            </w:r>
            <w:proofErr w:type="spellEnd"/>
            <w:r w:rsidRPr="00A17B89">
              <w:rPr>
                <w:rFonts w:ascii="Calibri" w:hAnsi="Calibri" w:cs="Arial"/>
                <w:color w:val="000000" w:themeColor="text1"/>
                <w:sz w:val="20"/>
              </w:rPr>
              <w:t>, a.s.</w:t>
            </w:r>
          </w:p>
        </w:tc>
        <w:tc>
          <w:tcPr>
            <w:tcW w:w="3261" w:type="dxa"/>
            <w:tcBorders>
              <w:top w:val="single" w:sz="2" w:space="0" w:color="auto"/>
            </w:tcBorders>
            <w:shd w:val="clear" w:color="000000" w:fill="FFFFFF"/>
            <w:vAlign w:val="center"/>
          </w:tcPr>
          <w:p w14:paraId="5235FE9C" w14:textId="77777777" w:rsidR="009F1948" w:rsidRDefault="00FF33CC" w:rsidP="003D493F">
            <w:pPr>
              <w:spacing w:after="0" w:line="240" w:lineRule="auto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0201286226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7C757D36" w14:textId="77777777" w:rsidR="009F1948" w:rsidRDefault="00FF33CC" w:rsidP="00552169">
            <w:pPr>
              <w:spacing w:after="0" w:line="240" w:lineRule="auto"/>
              <w:ind w:firstLine="71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13.08</w:t>
            </w:r>
            <w:r w:rsidR="00546F78">
              <w:rPr>
                <w:rFonts w:ascii="Calibri" w:hAnsi="Calibri" w:cs="Arial"/>
                <w:color w:val="000000" w:themeColor="text1"/>
                <w:sz w:val="20"/>
              </w:rPr>
              <w:t>.2021</w:t>
            </w:r>
          </w:p>
        </w:tc>
      </w:tr>
      <w:tr w:rsidR="00FF33CC" w:rsidRPr="00552169" w14:paraId="5976ACFB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A99F7B1" w14:textId="77777777" w:rsidR="00FF33CC" w:rsidRDefault="00FF33CC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0FC00CFB" w14:textId="77777777" w:rsidR="00FF33CC" w:rsidRPr="00A17B89" w:rsidRDefault="00FF33CC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České Radiokomunikace, a.s.</w:t>
            </w:r>
          </w:p>
        </w:tc>
        <w:tc>
          <w:tcPr>
            <w:tcW w:w="3261" w:type="dxa"/>
            <w:tcBorders>
              <w:top w:val="single" w:sz="2" w:space="0" w:color="auto"/>
            </w:tcBorders>
            <w:shd w:val="clear" w:color="000000" w:fill="FFFFFF"/>
            <w:vAlign w:val="center"/>
          </w:tcPr>
          <w:p w14:paraId="55BEBE31" w14:textId="77777777" w:rsidR="00FF33CC" w:rsidRDefault="00FF33CC" w:rsidP="003D493F">
            <w:pPr>
              <w:spacing w:after="0" w:line="240" w:lineRule="auto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UPTS/OS/282674/2021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119342CF" w14:textId="77777777" w:rsidR="00FF33CC" w:rsidRDefault="00FF33CC" w:rsidP="00552169">
            <w:pPr>
              <w:spacing w:after="0" w:line="240" w:lineRule="auto"/>
              <w:ind w:firstLine="71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17.08.2021</w:t>
            </w:r>
          </w:p>
        </w:tc>
      </w:tr>
      <w:tr w:rsidR="00FF33CC" w:rsidRPr="00552169" w14:paraId="3BB08E47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8D6F259" w14:textId="77777777" w:rsidR="00FF33CC" w:rsidRDefault="00FF33CC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291C2004" w14:textId="77777777" w:rsidR="00FF33CC" w:rsidRDefault="00FF33CC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color w:val="000000" w:themeColor="text1"/>
                <w:sz w:val="20"/>
              </w:rPr>
            </w:pPr>
            <w:proofErr w:type="spellStart"/>
            <w:r>
              <w:rPr>
                <w:rFonts w:ascii="Calibri" w:hAnsi="Calibri" w:cs="Arial"/>
                <w:color w:val="000000" w:themeColor="text1"/>
                <w:sz w:val="20"/>
              </w:rPr>
              <w:t>Dial</w:t>
            </w:r>
            <w:proofErr w:type="spellEnd"/>
            <w:r>
              <w:rPr>
                <w:rFonts w:ascii="Calibri" w:hAnsi="Calibri" w:cs="Arial"/>
                <w:color w:val="000000" w:themeColor="text1"/>
                <w:sz w:val="20"/>
              </w:rPr>
              <w:t xml:space="preserve"> Telecom, a.s.</w:t>
            </w:r>
          </w:p>
        </w:tc>
        <w:tc>
          <w:tcPr>
            <w:tcW w:w="3261" w:type="dxa"/>
            <w:tcBorders>
              <w:top w:val="single" w:sz="2" w:space="0" w:color="auto"/>
            </w:tcBorders>
            <w:shd w:val="clear" w:color="000000" w:fill="FFFFFF"/>
            <w:vAlign w:val="center"/>
          </w:tcPr>
          <w:p w14:paraId="37051192" w14:textId="77777777" w:rsidR="00FF33CC" w:rsidRDefault="00FF33CC" w:rsidP="003D493F">
            <w:pPr>
              <w:spacing w:after="0" w:line="240" w:lineRule="auto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OV936981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587FD8E4" w14:textId="77777777" w:rsidR="00FF33CC" w:rsidRDefault="00FF33CC" w:rsidP="00552169">
            <w:pPr>
              <w:spacing w:after="0" w:line="240" w:lineRule="auto"/>
              <w:ind w:firstLine="71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16.08.2021</w:t>
            </w:r>
          </w:p>
        </w:tc>
      </w:tr>
      <w:tr w:rsidR="00F22C55" w:rsidRPr="00424509" w14:paraId="58665E53" w14:textId="77777777" w:rsidTr="00F22C55">
        <w:trPr>
          <w:trHeight w:val="364"/>
        </w:trPr>
        <w:tc>
          <w:tcPr>
            <w:tcW w:w="58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4EFF66" w14:textId="77777777" w:rsidR="00F22C55" w:rsidRPr="00424509" w:rsidRDefault="00F22C55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14A8E272" w14:textId="77777777" w:rsidR="00F22C55" w:rsidRPr="00424509" w:rsidRDefault="00546F78" w:rsidP="0019454F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</w:rPr>
              <w:t>GasNet</w:t>
            </w:r>
            <w:proofErr w:type="spellEnd"/>
            <w:r>
              <w:rPr>
                <w:rFonts w:ascii="Calibri" w:hAnsi="Calibri" w:cs="Arial"/>
                <w:sz w:val="20"/>
              </w:rPr>
              <w:t xml:space="preserve"> Služby s.r.o.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14:paraId="2E03E297" w14:textId="77777777" w:rsidR="00F22C55" w:rsidRPr="00552169" w:rsidRDefault="00546F78" w:rsidP="00FF33CC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500</w:t>
            </w:r>
            <w:r w:rsidR="00FF33CC">
              <w:rPr>
                <w:rFonts w:ascii="Calibri" w:hAnsi="Calibri" w:cs="Arial"/>
                <w:sz w:val="20"/>
              </w:rPr>
              <w:t>2440801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  <w:hideMark/>
          </w:tcPr>
          <w:p w14:paraId="66189704" w14:textId="77777777" w:rsidR="00F22C55" w:rsidRPr="00552169" w:rsidRDefault="00FF33CC" w:rsidP="00424509">
            <w:pPr>
              <w:spacing w:after="0" w:line="240" w:lineRule="auto"/>
              <w:ind w:firstLine="71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13.08</w:t>
            </w:r>
            <w:r w:rsidR="00546F78">
              <w:rPr>
                <w:rFonts w:ascii="Calibri" w:hAnsi="Calibri" w:cs="Arial"/>
                <w:sz w:val="20"/>
              </w:rPr>
              <w:t>.2021</w:t>
            </w:r>
          </w:p>
        </w:tc>
      </w:tr>
      <w:tr w:rsidR="00252E2F" w:rsidRPr="00424509" w14:paraId="1D07726B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A3D893D" w14:textId="77777777" w:rsidR="00252E2F" w:rsidRDefault="00252E2F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55C6E95D" w14:textId="77777777" w:rsidR="00252E2F" w:rsidRDefault="004F7C7C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</w:rPr>
              <w:t>Itself</w:t>
            </w:r>
            <w:proofErr w:type="spellEnd"/>
            <w:r>
              <w:rPr>
                <w:rFonts w:ascii="Calibri" w:hAnsi="Calibri" w:cs="Arial"/>
                <w:sz w:val="20"/>
              </w:rPr>
              <w:t>, s.r.o.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4AF36675" w14:textId="77777777" w:rsidR="00252E2F" w:rsidRDefault="004F7C7C" w:rsidP="003D493F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21/004243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76AE6FE4" w14:textId="77777777" w:rsidR="00252E2F" w:rsidRDefault="004F7C7C" w:rsidP="00235D12">
            <w:pPr>
              <w:spacing w:after="0" w:line="240" w:lineRule="auto"/>
              <w:ind w:firstLine="71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03.09</w:t>
            </w:r>
            <w:r w:rsidR="00546F78">
              <w:rPr>
                <w:rFonts w:ascii="Calibri" w:hAnsi="Calibri" w:cs="Arial"/>
                <w:sz w:val="20"/>
              </w:rPr>
              <w:t>.2021</w:t>
            </w:r>
          </w:p>
        </w:tc>
      </w:tr>
      <w:tr w:rsidR="004F7C7C" w:rsidRPr="00424509" w14:paraId="195EFFEB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41BD3EA0" w14:textId="77777777" w:rsidR="004F7C7C" w:rsidRDefault="004F7C7C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14184C1B" w14:textId="77777777" w:rsidR="004F7C7C" w:rsidRDefault="004F7C7C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Nej.cz s.r.o.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032C6255" w14:textId="77777777" w:rsidR="004F7C7C" w:rsidRDefault="004F7C7C" w:rsidP="003D493F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VYJNEJ-2021-05093-01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58C50509" w14:textId="77777777" w:rsidR="004F7C7C" w:rsidRDefault="004F7C7C" w:rsidP="00235D12">
            <w:pPr>
              <w:spacing w:after="0" w:line="240" w:lineRule="auto"/>
              <w:ind w:firstLine="71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23.08.2021</w:t>
            </w:r>
          </w:p>
        </w:tc>
      </w:tr>
      <w:tr w:rsidR="004F7C7C" w:rsidRPr="00424509" w14:paraId="24E2F673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6C8C9616" w14:textId="77777777" w:rsidR="004F7C7C" w:rsidRDefault="004F7C7C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6866C147" w14:textId="77777777" w:rsidR="004F7C7C" w:rsidRDefault="004F7C7C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</w:rPr>
              <w:t>Nodric</w:t>
            </w:r>
            <w:proofErr w:type="spellEnd"/>
            <w:r>
              <w:rPr>
                <w:rFonts w:ascii="Calibri" w:hAnsi="Calibri" w:cs="Arial"/>
                <w:sz w:val="20"/>
              </w:rPr>
              <w:t xml:space="preserve"> Telecom, s.r.o.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4911A13A" w14:textId="77777777" w:rsidR="004F7C7C" w:rsidRDefault="004F7C7C" w:rsidP="003D493F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2021-1608093244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4462FF25" w14:textId="77777777" w:rsidR="004F7C7C" w:rsidRDefault="004F7C7C" w:rsidP="00235D12">
            <w:pPr>
              <w:spacing w:after="0" w:line="240" w:lineRule="auto"/>
              <w:ind w:firstLine="71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16.08.2021</w:t>
            </w:r>
          </w:p>
        </w:tc>
      </w:tr>
      <w:tr w:rsidR="004F7C7C" w:rsidRPr="00424509" w14:paraId="57830BAB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3215629C" w14:textId="77777777" w:rsidR="004F7C7C" w:rsidRDefault="004F7C7C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7974C36D" w14:textId="77777777" w:rsidR="004F7C7C" w:rsidRDefault="004F7C7C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Ostravské komunikace, </w:t>
            </w:r>
            <w:proofErr w:type="spellStart"/>
            <w:r>
              <w:rPr>
                <w:rFonts w:ascii="Calibri" w:hAnsi="Calibri" w:cs="Arial"/>
                <w:sz w:val="20"/>
              </w:rPr>
              <w:t>a.s._VO</w:t>
            </w:r>
            <w:proofErr w:type="spellEnd"/>
          </w:p>
        </w:tc>
        <w:tc>
          <w:tcPr>
            <w:tcW w:w="3261" w:type="dxa"/>
            <w:shd w:val="clear" w:color="000000" w:fill="FFFFFF"/>
            <w:vAlign w:val="center"/>
          </w:tcPr>
          <w:p w14:paraId="0F7A14C0" w14:textId="77777777" w:rsidR="004F7C7C" w:rsidRDefault="004F7C7C" w:rsidP="003D493F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OKAS-6419/21/TSÚ/</w:t>
            </w:r>
            <w:proofErr w:type="spellStart"/>
            <w:r>
              <w:rPr>
                <w:rFonts w:ascii="Calibri" w:hAnsi="Calibri" w:cs="Arial"/>
                <w:sz w:val="20"/>
              </w:rPr>
              <w:t>Kl</w:t>
            </w:r>
            <w:proofErr w:type="spellEnd"/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597ACFCF" w14:textId="77777777" w:rsidR="004F7C7C" w:rsidRDefault="004F7C7C" w:rsidP="00235D12">
            <w:pPr>
              <w:spacing w:after="0" w:line="240" w:lineRule="auto"/>
              <w:ind w:firstLine="71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18.08.2021</w:t>
            </w:r>
          </w:p>
        </w:tc>
      </w:tr>
      <w:tr w:rsidR="004F7C7C" w:rsidRPr="00424509" w14:paraId="65CAC937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5963864C" w14:textId="77777777" w:rsidR="004F7C7C" w:rsidRDefault="004F7C7C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5A23F005" w14:textId="77777777" w:rsidR="004F7C7C" w:rsidRDefault="004F7C7C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Ostravské vodárny a kanalizace, a.s.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2FBBC490" w14:textId="77777777" w:rsidR="004F7C7C" w:rsidRDefault="004F7C7C" w:rsidP="003D493F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8/8025/6278/21/AUTOMAT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51708C7F" w14:textId="77777777" w:rsidR="004F7C7C" w:rsidRDefault="004F7C7C" w:rsidP="00235D12">
            <w:pPr>
              <w:spacing w:after="0" w:line="240" w:lineRule="auto"/>
              <w:ind w:firstLine="71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13.08.2021</w:t>
            </w:r>
          </w:p>
        </w:tc>
      </w:tr>
      <w:tr w:rsidR="004F7C7C" w:rsidRPr="00424509" w14:paraId="0368A17F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F961E18" w14:textId="77777777" w:rsidR="004F7C7C" w:rsidRDefault="004F7C7C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2D0D53C4" w14:textId="77777777" w:rsidR="004F7C7C" w:rsidRDefault="004F7C7C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PODA, a.s.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73533FE5" w14:textId="77777777" w:rsidR="004F7C7C" w:rsidRDefault="004F7C7C" w:rsidP="003D493F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</w:rPr>
              <w:t>TaV</w:t>
            </w:r>
            <w:proofErr w:type="spellEnd"/>
            <w:r>
              <w:rPr>
                <w:rFonts w:ascii="Calibri" w:hAnsi="Calibri" w:cs="Arial"/>
                <w:sz w:val="20"/>
              </w:rPr>
              <w:t>/1422/2021/</w:t>
            </w:r>
            <w:proofErr w:type="spellStart"/>
            <w:r>
              <w:rPr>
                <w:rFonts w:ascii="Calibri" w:hAnsi="Calibri" w:cs="Arial"/>
                <w:sz w:val="20"/>
              </w:rPr>
              <w:t>Vo</w:t>
            </w:r>
            <w:proofErr w:type="spellEnd"/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5BC72F26" w14:textId="77777777" w:rsidR="004F7C7C" w:rsidRDefault="004F7C7C" w:rsidP="00235D12">
            <w:pPr>
              <w:spacing w:after="0" w:line="240" w:lineRule="auto"/>
              <w:ind w:firstLine="71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22.09.2021</w:t>
            </w:r>
          </w:p>
        </w:tc>
      </w:tr>
      <w:tr w:rsidR="00502118" w:rsidRPr="00424509" w14:paraId="520BEE34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0082CB2" w14:textId="77777777" w:rsidR="00502118" w:rsidRDefault="00502118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34A7A545" w14:textId="77777777" w:rsidR="00502118" w:rsidRDefault="0019454F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T-Mobile</w:t>
            </w:r>
            <w:r w:rsidR="00EC15D6">
              <w:rPr>
                <w:rFonts w:ascii="Calibri" w:hAnsi="Calibri" w:cs="Arial"/>
                <w:sz w:val="20"/>
              </w:rPr>
              <w:t xml:space="preserve"> CR, a.s.</w:t>
            </w:r>
          </w:p>
        </w:tc>
        <w:tc>
          <w:tcPr>
            <w:tcW w:w="3261" w:type="dxa"/>
            <w:shd w:val="clear" w:color="000000" w:fill="FFFFFF"/>
            <w:vAlign w:val="center"/>
            <w:hideMark/>
          </w:tcPr>
          <w:p w14:paraId="1E7C2488" w14:textId="77777777" w:rsidR="00502118" w:rsidRPr="003D35DD" w:rsidRDefault="001F5043" w:rsidP="004F7C7C">
            <w:pPr>
              <w:spacing w:after="0" w:line="240" w:lineRule="auto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E</w:t>
            </w:r>
            <w:r w:rsidR="004F7C7C">
              <w:rPr>
                <w:rFonts w:ascii="Calibri" w:hAnsi="Calibri" w:cs="Arial"/>
                <w:color w:val="000000" w:themeColor="text1"/>
                <w:sz w:val="20"/>
              </w:rPr>
              <w:t>40995/21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  <w:hideMark/>
          </w:tcPr>
          <w:p w14:paraId="1B922E6E" w14:textId="77777777" w:rsidR="00502118" w:rsidRPr="003D35DD" w:rsidRDefault="004F7C7C" w:rsidP="00235D12">
            <w:pPr>
              <w:spacing w:after="0" w:line="240" w:lineRule="auto"/>
              <w:ind w:firstLine="71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13.08</w:t>
            </w:r>
            <w:r w:rsidR="001F5043">
              <w:rPr>
                <w:rFonts w:ascii="Calibri" w:hAnsi="Calibri" w:cs="Arial"/>
                <w:color w:val="000000" w:themeColor="text1"/>
                <w:sz w:val="20"/>
              </w:rPr>
              <w:t>.2021</w:t>
            </w:r>
          </w:p>
        </w:tc>
      </w:tr>
      <w:tr w:rsidR="004F7C7C" w:rsidRPr="00424509" w14:paraId="07BA31C0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2EBE1C3B" w14:textId="77777777" w:rsidR="004F7C7C" w:rsidRDefault="004F7C7C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4E4DC705" w14:textId="77777777" w:rsidR="004F7C7C" w:rsidRDefault="004F7C7C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</w:rPr>
              <w:t>TwigoNet</w:t>
            </w:r>
            <w:proofErr w:type="spellEnd"/>
            <w:r>
              <w:rPr>
                <w:rFonts w:ascii="Calibri" w:hAnsi="Calibri" w:cs="Arial"/>
                <w:sz w:val="20"/>
              </w:rPr>
              <w:t xml:space="preserve"> </w:t>
            </w:r>
            <w:proofErr w:type="spellStart"/>
            <w:r>
              <w:rPr>
                <w:rFonts w:ascii="Calibri" w:hAnsi="Calibri" w:cs="Arial"/>
                <w:sz w:val="20"/>
              </w:rPr>
              <w:t>Europe</w:t>
            </w:r>
            <w:proofErr w:type="spellEnd"/>
            <w:r>
              <w:rPr>
                <w:rFonts w:ascii="Calibri" w:hAnsi="Calibri" w:cs="Arial"/>
                <w:sz w:val="20"/>
              </w:rPr>
              <w:t>, SE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18D8DE84" w14:textId="77777777" w:rsidR="004F7C7C" w:rsidRDefault="004F7C7C" w:rsidP="004F7C7C">
            <w:pPr>
              <w:spacing w:after="0" w:line="240" w:lineRule="auto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8152/2021KM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52DD1D4F" w14:textId="77777777" w:rsidR="004F7C7C" w:rsidRDefault="004F7C7C" w:rsidP="00235D12">
            <w:pPr>
              <w:spacing w:after="0" w:line="240" w:lineRule="auto"/>
              <w:ind w:firstLine="71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23.10.2021</w:t>
            </w:r>
          </w:p>
        </w:tc>
      </w:tr>
      <w:tr w:rsidR="001F5043" w:rsidRPr="00424509" w14:paraId="0345637F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D134242" w14:textId="77777777" w:rsidR="001F5043" w:rsidRDefault="001F5043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36E19799" w14:textId="77777777" w:rsidR="001F5043" w:rsidRDefault="001F5043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</w:rPr>
              <w:t>Veolia</w:t>
            </w:r>
            <w:proofErr w:type="spellEnd"/>
            <w:r>
              <w:rPr>
                <w:rFonts w:ascii="Calibri" w:hAnsi="Calibri" w:cs="Arial"/>
                <w:sz w:val="20"/>
              </w:rPr>
              <w:t xml:space="preserve"> Energie ČR, a.s.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07819636" w14:textId="77777777" w:rsidR="001F5043" w:rsidRPr="003D35DD" w:rsidRDefault="003D493F" w:rsidP="004F7C7C">
            <w:pPr>
              <w:spacing w:after="0" w:line="240" w:lineRule="auto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RSMS</w:t>
            </w:r>
            <w:r w:rsidR="004F7C7C">
              <w:rPr>
                <w:rFonts w:ascii="Calibri" w:hAnsi="Calibri" w:cs="Arial"/>
                <w:color w:val="000000" w:themeColor="text1"/>
                <w:sz w:val="20"/>
              </w:rPr>
              <w:t>S/20210813-005/ES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116C4FFD" w14:textId="77777777" w:rsidR="001F5043" w:rsidRPr="003D35DD" w:rsidRDefault="004F7C7C" w:rsidP="00235D12">
            <w:pPr>
              <w:spacing w:after="0" w:line="240" w:lineRule="auto"/>
              <w:ind w:firstLine="71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16.08</w:t>
            </w:r>
            <w:r w:rsidR="001F5043">
              <w:rPr>
                <w:rFonts w:ascii="Calibri" w:hAnsi="Calibri" w:cs="Arial"/>
                <w:color w:val="000000" w:themeColor="text1"/>
                <w:sz w:val="20"/>
              </w:rPr>
              <w:t>.2021</w:t>
            </w:r>
          </w:p>
        </w:tc>
      </w:tr>
      <w:tr w:rsidR="001F5043" w:rsidRPr="00424509" w14:paraId="6E27B63B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1806B6A9" w14:textId="77777777" w:rsidR="001F5043" w:rsidRDefault="001F5043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549A3BBA" w14:textId="77777777" w:rsidR="001F5043" w:rsidRDefault="001F5043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proofErr w:type="spellStart"/>
            <w:r>
              <w:rPr>
                <w:rFonts w:ascii="Calibri" w:hAnsi="Calibri" w:cs="Arial"/>
                <w:sz w:val="20"/>
              </w:rPr>
              <w:t>Veolia</w:t>
            </w:r>
            <w:proofErr w:type="spellEnd"/>
            <w:r>
              <w:rPr>
                <w:rFonts w:ascii="Calibri" w:hAnsi="Calibri" w:cs="Arial"/>
                <w:sz w:val="20"/>
              </w:rPr>
              <w:t xml:space="preserve"> Průmyslové služby ČR, a.s.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3BF2203E" w14:textId="77777777" w:rsidR="001F5043" w:rsidRPr="003D35DD" w:rsidRDefault="001F5043" w:rsidP="004F7C7C">
            <w:pPr>
              <w:spacing w:after="0" w:line="240" w:lineRule="auto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VPS/</w:t>
            </w:r>
            <w:r w:rsidR="004F7C7C">
              <w:rPr>
                <w:rFonts w:ascii="Calibri" w:hAnsi="Calibri" w:cs="Arial"/>
                <w:color w:val="000000" w:themeColor="text1"/>
                <w:sz w:val="20"/>
              </w:rPr>
              <w:t>20210813-006/ES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52CBC3E9" w14:textId="77777777" w:rsidR="001F5043" w:rsidRPr="003D35DD" w:rsidRDefault="004538B6" w:rsidP="00235D12">
            <w:pPr>
              <w:spacing w:after="0" w:line="240" w:lineRule="auto"/>
              <w:ind w:firstLine="71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13.08</w:t>
            </w:r>
            <w:r w:rsidR="001F5043">
              <w:rPr>
                <w:rFonts w:ascii="Calibri" w:hAnsi="Calibri" w:cs="Arial"/>
                <w:color w:val="000000" w:themeColor="text1"/>
                <w:sz w:val="20"/>
              </w:rPr>
              <w:t>.2021</w:t>
            </w:r>
          </w:p>
        </w:tc>
      </w:tr>
      <w:tr w:rsidR="004538B6" w:rsidRPr="00424509" w14:paraId="126594AF" w14:textId="77777777" w:rsidTr="00F22C55">
        <w:trPr>
          <w:trHeight w:val="364"/>
        </w:trPr>
        <w:tc>
          <w:tcPr>
            <w:tcW w:w="582" w:type="dxa"/>
            <w:tcBorders>
              <w:left w:val="single" w:sz="2" w:space="0" w:color="auto"/>
              <w:right w:val="single" w:sz="8" w:space="0" w:color="auto"/>
            </w:tcBorders>
            <w:shd w:val="clear" w:color="000000" w:fill="FFFFFF"/>
            <w:vAlign w:val="center"/>
          </w:tcPr>
          <w:p w14:paraId="0486E78E" w14:textId="77777777" w:rsidR="004538B6" w:rsidRDefault="004538B6" w:rsidP="004538B6">
            <w:pPr>
              <w:pStyle w:val="Odstavecseseznamem"/>
              <w:numPr>
                <w:ilvl w:val="0"/>
                <w:numId w:val="18"/>
              </w:numPr>
              <w:ind w:left="284" w:hanging="284"/>
              <w:jc w:val="center"/>
              <w:rPr>
                <w:rFonts w:cs="Arial"/>
                <w:sz w:val="20"/>
              </w:rPr>
            </w:pPr>
          </w:p>
        </w:tc>
        <w:tc>
          <w:tcPr>
            <w:tcW w:w="3969" w:type="dxa"/>
            <w:tcBorders>
              <w:left w:val="single" w:sz="8" w:space="0" w:color="auto"/>
            </w:tcBorders>
            <w:shd w:val="clear" w:color="000000" w:fill="FFFFFF"/>
            <w:vAlign w:val="center"/>
          </w:tcPr>
          <w:p w14:paraId="466DD846" w14:textId="77777777" w:rsidR="004538B6" w:rsidRDefault="004538B6" w:rsidP="002A5514">
            <w:pPr>
              <w:pStyle w:val="Odstavecseseznamem"/>
              <w:spacing w:after="0" w:line="240" w:lineRule="auto"/>
              <w:ind w:left="0"/>
              <w:contextualSpacing w:val="0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>Vodafone Czech Republic a.s.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7F0EDD47" w14:textId="77777777" w:rsidR="004538B6" w:rsidRDefault="004538B6" w:rsidP="004F7C7C">
            <w:pPr>
              <w:spacing w:after="0" w:line="240" w:lineRule="auto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210813-1032325383</w:t>
            </w:r>
          </w:p>
        </w:tc>
        <w:tc>
          <w:tcPr>
            <w:tcW w:w="1275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784BE38D" w14:textId="77777777" w:rsidR="004538B6" w:rsidRDefault="004538B6" w:rsidP="00235D12">
            <w:pPr>
              <w:spacing w:after="0" w:line="240" w:lineRule="auto"/>
              <w:ind w:firstLine="71"/>
              <w:rPr>
                <w:rFonts w:ascii="Calibri" w:hAnsi="Calibri" w:cs="Arial"/>
                <w:color w:val="000000" w:themeColor="text1"/>
                <w:sz w:val="20"/>
              </w:rPr>
            </w:pPr>
            <w:r>
              <w:rPr>
                <w:rFonts w:ascii="Calibri" w:hAnsi="Calibri" w:cs="Arial"/>
                <w:color w:val="000000" w:themeColor="text1"/>
                <w:sz w:val="20"/>
              </w:rPr>
              <w:t>18.08.2021</w:t>
            </w:r>
          </w:p>
        </w:tc>
      </w:tr>
    </w:tbl>
    <w:p w14:paraId="5E05A5CF" w14:textId="77777777" w:rsidR="00CA0018" w:rsidRDefault="00CA0018" w:rsidP="009C0545">
      <w:pPr>
        <w:spacing w:after="0"/>
        <w:jc w:val="both"/>
      </w:pPr>
    </w:p>
    <w:p w14:paraId="423780BB" w14:textId="40AEE537" w:rsidR="00B21392" w:rsidRPr="00F96439" w:rsidRDefault="00B21392" w:rsidP="00B21392">
      <w:pPr>
        <w:spacing w:before="240" w:after="60"/>
        <w:ind w:left="425" w:hanging="425"/>
        <w:rPr>
          <w:b/>
        </w:rPr>
      </w:pPr>
      <w:r>
        <w:rPr>
          <w:b/>
        </w:rPr>
        <w:t>E.</w:t>
      </w:r>
      <w:r>
        <w:rPr>
          <w:b/>
        </w:rPr>
        <w:t>3</w:t>
      </w:r>
      <w:r>
        <w:rPr>
          <w:b/>
        </w:rPr>
        <w:t xml:space="preserve"> </w:t>
      </w:r>
      <w:r>
        <w:rPr>
          <w:b/>
        </w:rPr>
        <w:t>VYJÁDŘENÍ INVESTORA K PD</w:t>
      </w:r>
    </w:p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81"/>
        <w:gridCol w:w="3970"/>
        <w:gridCol w:w="3261"/>
        <w:gridCol w:w="1275"/>
      </w:tblGrid>
      <w:tr w:rsidR="00B21392" w:rsidRPr="00F96439" w14:paraId="560A218A" w14:textId="77777777" w:rsidTr="008C575B">
        <w:trPr>
          <w:trHeight w:val="364"/>
        </w:trPr>
        <w:tc>
          <w:tcPr>
            <w:tcW w:w="581" w:type="dxa"/>
            <w:tcBorders>
              <w:right w:val="single" w:sz="2" w:space="0" w:color="auto"/>
            </w:tcBorders>
            <w:shd w:val="clear" w:color="000000" w:fill="FFFFFF"/>
            <w:vAlign w:val="center"/>
          </w:tcPr>
          <w:p w14:paraId="367CA9DD" w14:textId="77777777" w:rsidR="00B21392" w:rsidRPr="00115A88" w:rsidRDefault="00B21392" w:rsidP="00B21392">
            <w:pPr>
              <w:pStyle w:val="Odstavecseseznamem"/>
              <w:numPr>
                <w:ilvl w:val="0"/>
                <w:numId w:val="19"/>
              </w:numPr>
              <w:spacing w:after="0" w:line="240" w:lineRule="auto"/>
              <w:ind w:hanging="719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</w:p>
        </w:tc>
        <w:tc>
          <w:tcPr>
            <w:tcW w:w="3970" w:type="dxa"/>
            <w:tcBorders>
              <w:left w:val="single" w:sz="2" w:space="0" w:color="auto"/>
            </w:tcBorders>
            <w:shd w:val="clear" w:color="000000" w:fill="FFFFFF"/>
            <w:vAlign w:val="center"/>
          </w:tcPr>
          <w:p w14:paraId="678D5AA7" w14:textId="436E9E18" w:rsidR="00B21392" w:rsidRDefault="00B21392" w:rsidP="008C575B">
            <w:pPr>
              <w:spacing w:after="0" w:line="240" w:lineRule="auto"/>
              <w:rPr>
                <w:rFonts w:ascii="Calibri" w:hAnsi="Calibri" w:cs="Arial"/>
                <w:sz w:val="20"/>
              </w:rPr>
            </w:pPr>
            <w:r>
              <w:rPr>
                <w:rFonts w:ascii="Calibri" w:hAnsi="Calibri" w:cs="Arial"/>
                <w:sz w:val="20"/>
              </w:rPr>
              <w:t xml:space="preserve">Bc. Prchalová </w:t>
            </w:r>
          </w:p>
        </w:tc>
        <w:tc>
          <w:tcPr>
            <w:tcW w:w="3261" w:type="dxa"/>
            <w:shd w:val="clear" w:color="000000" w:fill="FFFFFF"/>
            <w:vAlign w:val="center"/>
          </w:tcPr>
          <w:p w14:paraId="34DB98F4" w14:textId="46A3B223" w:rsidR="00B21392" w:rsidRDefault="00B21392" w:rsidP="008C575B">
            <w:pPr>
              <w:pStyle w:val="Odstavecseseznamem"/>
              <w:spacing w:after="0" w:line="240" w:lineRule="auto"/>
              <w:ind w:left="72"/>
              <w:contextualSpacing w:val="0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e-mail (bez č.j.)</w:t>
            </w:r>
          </w:p>
        </w:tc>
        <w:tc>
          <w:tcPr>
            <w:tcW w:w="1275" w:type="dxa"/>
            <w:shd w:val="clear" w:color="000000" w:fill="FFFFFF"/>
            <w:vAlign w:val="center"/>
          </w:tcPr>
          <w:p w14:paraId="67878BC6" w14:textId="5DA210F0" w:rsidR="00B21392" w:rsidRDefault="00B21392" w:rsidP="008C575B">
            <w:pPr>
              <w:spacing w:after="0" w:line="240" w:lineRule="auto"/>
              <w:ind w:left="72"/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</w:pP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2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6.1.202</w:t>
            </w:r>
            <w:r>
              <w:rPr>
                <w:rFonts w:ascii="Calibri" w:eastAsia="Times New Roman" w:hAnsi="Calibri" w:cs="Arial"/>
                <w:sz w:val="20"/>
                <w:szCs w:val="20"/>
                <w:lang w:eastAsia="cs-CZ"/>
              </w:rPr>
              <w:t>2</w:t>
            </w:r>
          </w:p>
        </w:tc>
      </w:tr>
    </w:tbl>
    <w:p w14:paraId="19B6E4CC" w14:textId="77777777" w:rsidR="002F138D" w:rsidRPr="002F138D" w:rsidRDefault="002F138D" w:rsidP="002F138D">
      <w:pPr>
        <w:spacing w:before="240" w:after="60"/>
        <w:ind w:left="425" w:hanging="425"/>
      </w:pPr>
    </w:p>
    <w:sectPr w:rsidR="002F138D" w:rsidRPr="002F138D" w:rsidSect="00BE7A29">
      <w:headerReference w:type="default" r:id="rId8"/>
      <w:footerReference w:type="default" r:id="rId9"/>
      <w:pgSz w:w="11906" w:h="16838" w:code="9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A8B65" w14:textId="77777777" w:rsidR="007F2149" w:rsidRDefault="007F2149" w:rsidP="00E36730">
      <w:pPr>
        <w:spacing w:after="0" w:line="240" w:lineRule="auto"/>
      </w:pPr>
      <w:r>
        <w:separator/>
      </w:r>
    </w:p>
  </w:endnote>
  <w:endnote w:type="continuationSeparator" w:id="0">
    <w:p w14:paraId="795BDFE5" w14:textId="77777777" w:rsidR="007F2149" w:rsidRDefault="007F2149" w:rsidP="00E367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0B3D32" w14:textId="62EA825E" w:rsidR="00A02127" w:rsidRPr="00B53068" w:rsidRDefault="00A02127" w:rsidP="00B53068">
    <w:pPr>
      <w:pStyle w:val="Zpat"/>
      <w:jc w:val="right"/>
      <w:rPr>
        <w:sz w:val="20"/>
      </w:rPr>
    </w:pPr>
    <w:proofErr w:type="spellStart"/>
    <w:r w:rsidRPr="00E36730">
      <w:rPr>
        <w:rFonts w:ascii="Arial" w:hAnsi="Arial" w:cs="Arial"/>
        <w:sz w:val="20"/>
      </w:rPr>
      <w:t>Arch.č</w:t>
    </w:r>
    <w:proofErr w:type="spellEnd"/>
    <w:r w:rsidRPr="00E36730">
      <w:rPr>
        <w:rFonts w:ascii="Arial" w:hAnsi="Arial" w:cs="Arial"/>
        <w:sz w:val="20"/>
      </w:rPr>
      <w:t xml:space="preserve">.: </w:t>
    </w:r>
    <w:r w:rsidRPr="00E36730">
      <w:rPr>
        <w:rFonts w:ascii="Arial" w:hAnsi="Arial" w:cs="Arial"/>
        <w:b/>
        <w:sz w:val="20"/>
      </w:rPr>
      <w:t>PRO-</w:t>
    </w:r>
    <w:r w:rsidR="00724CBB">
      <w:rPr>
        <w:rFonts w:ascii="Arial" w:hAnsi="Arial" w:cs="Arial"/>
        <w:b/>
        <w:sz w:val="20"/>
      </w:rPr>
      <w:t>11</w:t>
    </w:r>
    <w:r w:rsidR="007A0154">
      <w:rPr>
        <w:rFonts w:ascii="Arial" w:hAnsi="Arial" w:cs="Arial"/>
        <w:b/>
        <w:sz w:val="20"/>
      </w:rPr>
      <w:t>432</w:t>
    </w:r>
    <w:r w:rsidR="000D4999">
      <w:rPr>
        <w:rFonts w:ascii="Arial" w:hAnsi="Arial" w:cs="Arial"/>
        <w:b/>
        <w:sz w:val="20"/>
      </w:rPr>
      <w:t>-E</w:t>
    </w:r>
    <w:r w:rsidR="00CD2796">
      <w:rPr>
        <w:rFonts w:ascii="Arial" w:hAnsi="Arial" w:cs="Arial"/>
        <w:b/>
        <w:sz w:val="20"/>
      </w:rPr>
      <w:t>.1</w:t>
    </w:r>
    <w:r>
      <w:rPr>
        <w:rFonts w:ascii="Arial" w:hAnsi="Arial" w:cs="Arial"/>
        <w:b/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78A1C" w14:textId="77777777" w:rsidR="007F2149" w:rsidRDefault="007F2149" w:rsidP="00E36730">
      <w:pPr>
        <w:spacing w:after="0" w:line="240" w:lineRule="auto"/>
      </w:pPr>
      <w:r>
        <w:separator/>
      </w:r>
    </w:p>
  </w:footnote>
  <w:footnote w:type="continuationSeparator" w:id="0">
    <w:p w14:paraId="242E6CAF" w14:textId="77777777" w:rsidR="007F2149" w:rsidRDefault="007F2149" w:rsidP="00E367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CF91E" w14:textId="77777777" w:rsidR="00A02127" w:rsidRPr="00DC3E2A" w:rsidRDefault="00A02127" w:rsidP="00045EE8">
    <w:pPr>
      <w:spacing w:after="80" w:line="240" w:lineRule="auto"/>
      <w:jc w:val="center"/>
      <w:rPr>
        <w:rFonts w:ascii="Arial" w:hAnsi="Arial" w:cs="Arial"/>
        <w:b/>
        <w:sz w:val="20"/>
        <w:szCs w:val="20"/>
      </w:rPr>
    </w:pPr>
    <w:r w:rsidRPr="00DC3E2A">
      <w:rPr>
        <w:rFonts w:ascii="Arial" w:hAnsi="Arial" w:cs="Arial"/>
        <w:b/>
        <w:sz w:val="20"/>
        <w:szCs w:val="20"/>
      </w:rPr>
      <w:t>Projekt 2010 s.r.o., Ruská 43, 703 00 Ostrava-Vítkovice, Česká republika</w:t>
    </w:r>
  </w:p>
  <w:p w14:paraId="74DDD587" w14:textId="77777777" w:rsidR="00A02127" w:rsidRPr="00DC3E2A" w:rsidRDefault="00A02127" w:rsidP="00045EE8">
    <w:pPr>
      <w:spacing w:after="80" w:line="240" w:lineRule="auto"/>
      <w:jc w:val="center"/>
      <w:rPr>
        <w:rFonts w:ascii="Arial" w:hAnsi="Arial" w:cs="Arial"/>
        <w:b/>
        <w:sz w:val="20"/>
        <w:szCs w:val="20"/>
      </w:rPr>
    </w:pPr>
    <w:r w:rsidRPr="00DC3E2A">
      <w:rPr>
        <w:rFonts w:ascii="Arial" w:hAnsi="Arial" w:cs="Arial"/>
        <w:b/>
        <w:sz w:val="20"/>
        <w:szCs w:val="20"/>
      </w:rPr>
      <w:t xml:space="preserve">telefon: 596 693 720, e-mail: </w:t>
    </w:r>
    <w:hyperlink r:id="rId1" w:history="1">
      <w:r w:rsidRPr="00DC3E2A">
        <w:rPr>
          <w:rStyle w:val="Hypertextovodkaz"/>
          <w:rFonts w:ascii="Arial" w:hAnsi="Arial" w:cs="Arial"/>
          <w:b/>
          <w:color w:val="auto"/>
          <w:sz w:val="20"/>
          <w:szCs w:val="20"/>
        </w:rPr>
        <w:t>projekt2010</w:t>
      </w:r>
      <w:r w:rsidRPr="00DC3E2A">
        <w:rPr>
          <w:rStyle w:val="Hypertextovodkaz"/>
          <w:rFonts w:ascii="Arial" w:hAnsi="Arial" w:cs="Arial"/>
          <w:b/>
          <w:color w:val="auto"/>
          <w:sz w:val="20"/>
          <w:szCs w:val="20"/>
          <w:lang w:val="de-DE"/>
        </w:rPr>
        <w:t>@projekt2010.cz</w:t>
      </w:r>
    </w:hyperlink>
    <w:r w:rsidRPr="00DC3E2A">
      <w:rPr>
        <w:rFonts w:ascii="Arial" w:hAnsi="Arial" w:cs="Arial"/>
        <w:b/>
        <w:sz w:val="20"/>
        <w:szCs w:val="20"/>
      </w:rPr>
      <w:t>, www.projekt2010.cz</w:t>
    </w:r>
  </w:p>
  <w:p w14:paraId="7D558FE1" w14:textId="77777777" w:rsidR="00A02127" w:rsidRDefault="00A02127" w:rsidP="00045EE8">
    <w:pPr>
      <w:pStyle w:val="Zhlav"/>
    </w:pPr>
    <w:r>
      <w:t>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010EA"/>
    <w:multiLevelType w:val="hybridMultilevel"/>
    <w:tmpl w:val="0610FEEC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26" w:hanging="360"/>
      </w:pPr>
    </w:lvl>
    <w:lvl w:ilvl="2" w:tplc="0405001B" w:tentative="1">
      <w:start w:val="1"/>
      <w:numFmt w:val="lowerRoman"/>
      <w:lvlText w:val="%3."/>
      <w:lvlJc w:val="right"/>
      <w:pPr>
        <w:ind w:left="2246" w:hanging="180"/>
      </w:pPr>
    </w:lvl>
    <w:lvl w:ilvl="3" w:tplc="0405000F" w:tentative="1">
      <w:start w:val="1"/>
      <w:numFmt w:val="decimal"/>
      <w:lvlText w:val="%4."/>
      <w:lvlJc w:val="left"/>
      <w:pPr>
        <w:ind w:left="2966" w:hanging="360"/>
      </w:pPr>
    </w:lvl>
    <w:lvl w:ilvl="4" w:tplc="04050019" w:tentative="1">
      <w:start w:val="1"/>
      <w:numFmt w:val="lowerLetter"/>
      <w:lvlText w:val="%5."/>
      <w:lvlJc w:val="left"/>
      <w:pPr>
        <w:ind w:left="3686" w:hanging="360"/>
      </w:pPr>
    </w:lvl>
    <w:lvl w:ilvl="5" w:tplc="0405001B" w:tentative="1">
      <w:start w:val="1"/>
      <w:numFmt w:val="lowerRoman"/>
      <w:lvlText w:val="%6."/>
      <w:lvlJc w:val="right"/>
      <w:pPr>
        <w:ind w:left="4406" w:hanging="180"/>
      </w:pPr>
    </w:lvl>
    <w:lvl w:ilvl="6" w:tplc="0405000F" w:tentative="1">
      <w:start w:val="1"/>
      <w:numFmt w:val="decimal"/>
      <w:lvlText w:val="%7."/>
      <w:lvlJc w:val="left"/>
      <w:pPr>
        <w:ind w:left="5126" w:hanging="360"/>
      </w:pPr>
    </w:lvl>
    <w:lvl w:ilvl="7" w:tplc="04050019" w:tentative="1">
      <w:start w:val="1"/>
      <w:numFmt w:val="lowerLetter"/>
      <w:lvlText w:val="%8."/>
      <w:lvlJc w:val="left"/>
      <w:pPr>
        <w:ind w:left="5846" w:hanging="360"/>
      </w:pPr>
    </w:lvl>
    <w:lvl w:ilvl="8" w:tplc="040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" w15:restartNumberingAfterBreak="0">
    <w:nsid w:val="0E161436"/>
    <w:multiLevelType w:val="multilevel"/>
    <w:tmpl w:val="0396128E"/>
    <w:lvl w:ilvl="0">
      <w:start w:val="1"/>
      <w:numFmt w:val="decimal"/>
      <w:lvlText w:val="%1."/>
      <w:lvlJc w:val="left"/>
      <w:pPr>
        <w:ind w:left="644" w:hanging="360"/>
      </w:pPr>
      <w:rPr>
        <w:color w:val="auto"/>
      </w:rPr>
    </w:lvl>
    <w:lvl w:ilvl="1">
      <w:start w:val="2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7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7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71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20" w:hanging="1800"/>
      </w:pPr>
      <w:rPr>
        <w:rFonts w:hint="default"/>
      </w:rPr>
    </w:lvl>
  </w:abstractNum>
  <w:abstractNum w:abstractNumId="2" w15:restartNumberingAfterBreak="0">
    <w:nsid w:val="184C5DD1"/>
    <w:multiLevelType w:val="hybridMultilevel"/>
    <w:tmpl w:val="65169162"/>
    <w:lvl w:ilvl="0" w:tplc="7C426998">
      <w:start w:val="7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1AB427BC"/>
    <w:multiLevelType w:val="multilevel"/>
    <w:tmpl w:val="186E938E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 w15:restartNumberingAfterBreak="0">
    <w:nsid w:val="1F890C70"/>
    <w:multiLevelType w:val="hybridMultilevel"/>
    <w:tmpl w:val="8BF82D38"/>
    <w:lvl w:ilvl="0" w:tplc="319C7FFE">
      <w:numFmt w:val="bullet"/>
      <w:lvlText w:val="-"/>
      <w:lvlJc w:val="left"/>
      <w:pPr>
        <w:ind w:left="-774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8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5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3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0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7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4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1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913" w:hanging="360"/>
      </w:pPr>
      <w:rPr>
        <w:rFonts w:ascii="Wingdings" w:hAnsi="Wingdings" w:hint="default"/>
      </w:rPr>
    </w:lvl>
  </w:abstractNum>
  <w:abstractNum w:abstractNumId="5" w15:restartNumberingAfterBreak="0">
    <w:nsid w:val="1FC914CB"/>
    <w:multiLevelType w:val="hybridMultilevel"/>
    <w:tmpl w:val="FA24F604"/>
    <w:lvl w:ilvl="0" w:tplc="FFFFFFFF">
      <w:start w:val="1"/>
      <w:numFmt w:val="decimal"/>
      <w:lvlText w:val="%1."/>
      <w:lvlJc w:val="left"/>
      <w:pPr>
        <w:ind w:left="786" w:hanging="360"/>
      </w:pPr>
    </w:lvl>
    <w:lvl w:ilvl="1" w:tplc="FFFFFFFF" w:tentative="1">
      <w:start w:val="1"/>
      <w:numFmt w:val="lowerLetter"/>
      <w:lvlText w:val="%2."/>
      <w:lvlJc w:val="left"/>
      <w:pPr>
        <w:ind w:left="1526" w:hanging="360"/>
      </w:pPr>
    </w:lvl>
    <w:lvl w:ilvl="2" w:tplc="FFFFFFFF" w:tentative="1">
      <w:start w:val="1"/>
      <w:numFmt w:val="lowerRoman"/>
      <w:lvlText w:val="%3."/>
      <w:lvlJc w:val="right"/>
      <w:pPr>
        <w:ind w:left="2246" w:hanging="180"/>
      </w:pPr>
    </w:lvl>
    <w:lvl w:ilvl="3" w:tplc="FFFFFFFF" w:tentative="1">
      <w:start w:val="1"/>
      <w:numFmt w:val="decimal"/>
      <w:lvlText w:val="%4."/>
      <w:lvlJc w:val="left"/>
      <w:pPr>
        <w:ind w:left="2966" w:hanging="360"/>
      </w:pPr>
    </w:lvl>
    <w:lvl w:ilvl="4" w:tplc="FFFFFFFF" w:tentative="1">
      <w:start w:val="1"/>
      <w:numFmt w:val="lowerLetter"/>
      <w:lvlText w:val="%5."/>
      <w:lvlJc w:val="left"/>
      <w:pPr>
        <w:ind w:left="3686" w:hanging="360"/>
      </w:pPr>
    </w:lvl>
    <w:lvl w:ilvl="5" w:tplc="FFFFFFFF" w:tentative="1">
      <w:start w:val="1"/>
      <w:numFmt w:val="lowerRoman"/>
      <w:lvlText w:val="%6."/>
      <w:lvlJc w:val="right"/>
      <w:pPr>
        <w:ind w:left="4406" w:hanging="180"/>
      </w:pPr>
    </w:lvl>
    <w:lvl w:ilvl="6" w:tplc="FFFFFFFF" w:tentative="1">
      <w:start w:val="1"/>
      <w:numFmt w:val="decimal"/>
      <w:lvlText w:val="%7."/>
      <w:lvlJc w:val="left"/>
      <w:pPr>
        <w:ind w:left="5126" w:hanging="360"/>
      </w:pPr>
    </w:lvl>
    <w:lvl w:ilvl="7" w:tplc="FFFFFFFF" w:tentative="1">
      <w:start w:val="1"/>
      <w:numFmt w:val="lowerLetter"/>
      <w:lvlText w:val="%8."/>
      <w:lvlJc w:val="left"/>
      <w:pPr>
        <w:ind w:left="5846" w:hanging="360"/>
      </w:pPr>
    </w:lvl>
    <w:lvl w:ilvl="8" w:tplc="FFFFFFFF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6" w15:restartNumberingAfterBreak="0">
    <w:nsid w:val="29A55782"/>
    <w:multiLevelType w:val="hybridMultilevel"/>
    <w:tmpl w:val="DA52F8B2"/>
    <w:lvl w:ilvl="0" w:tplc="04050001">
      <w:start w:val="1"/>
      <w:numFmt w:val="bullet"/>
      <w:lvlText w:val=""/>
      <w:lvlJc w:val="left"/>
      <w:pPr>
        <w:ind w:left="142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7" w:hanging="360"/>
      </w:pPr>
      <w:rPr>
        <w:rFonts w:ascii="Wingdings" w:hAnsi="Wingdings" w:hint="default"/>
      </w:rPr>
    </w:lvl>
  </w:abstractNum>
  <w:abstractNum w:abstractNumId="7" w15:restartNumberingAfterBreak="0">
    <w:nsid w:val="2B7E4BDD"/>
    <w:multiLevelType w:val="hybridMultilevel"/>
    <w:tmpl w:val="37B0D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3116A2"/>
    <w:multiLevelType w:val="hybridMultilevel"/>
    <w:tmpl w:val="96305CBC"/>
    <w:lvl w:ilvl="0" w:tplc="0EDC9242">
      <w:start w:val="15"/>
      <w:numFmt w:val="bullet"/>
      <w:lvlText w:val="-"/>
      <w:lvlJc w:val="left"/>
      <w:pPr>
        <w:ind w:left="144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350969C2"/>
    <w:multiLevelType w:val="hybridMultilevel"/>
    <w:tmpl w:val="13D8B498"/>
    <w:lvl w:ilvl="0" w:tplc="04050011">
      <w:start w:val="1"/>
      <w:numFmt w:val="decimal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C558D2"/>
    <w:multiLevelType w:val="hybridMultilevel"/>
    <w:tmpl w:val="6DF83F64"/>
    <w:lvl w:ilvl="0" w:tplc="04050011">
      <w:start w:val="1"/>
      <w:numFmt w:val="decimal"/>
      <w:lvlText w:val="%1)"/>
      <w:lvlJc w:val="left"/>
      <w:pPr>
        <w:ind w:left="107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AB0F5C"/>
    <w:multiLevelType w:val="hybridMultilevel"/>
    <w:tmpl w:val="8BD60F32"/>
    <w:lvl w:ilvl="0" w:tplc="A8E83A1C">
      <w:start w:val="15"/>
      <w:numFmt w:val="bullet"/>
      <w:lvlText w:val="-"/>
      <w:lvlJc w:val="left"/>
      <w:pPr>
        <w:ind w:left="108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8116B71"/>
    <w:multiLevelType w:val="hybridMultilevel"/>
    <w:tmpl w:val="4EA0ACAE"/>
    <w:lvl w:ilvl="0" w:tplc="13445C4C">
      <w:start w:val="15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3B75AC3"/>
    <w:multiLevelType w:val="hybridMultilevel"/>
    <w:tmpl w:val="809C88D2"/>
    <w:lvl w:ilvl="0" w:tplc="2B28E638">
      <w:numFmt w:val="bullet"/>
      <w:lvlText w:val="-"/>
      <w:lvlJc w:val="left"/>
      <w:pPr>
        <w:ind w:left="78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4" w15:restartNumberingAfterBreak="0">
    <w:nsid w:val="561524FE"/>
    <w:multiLevelType w:val="hybridMultilevel"/>
    <w:tmpl w:val="A8625920"/>
    <w:lvl w:ilvl="0" w:tplc="319C7FFE">
      <w:numFmt w:val="bullet"/>
      <w:lvlText w:val="-"/>
      <w:lvlJc w:val="left"/>
      <w:pPr>
        <w:ind w:left="-207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51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23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195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267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39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11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483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5553" w:hanging="360"/>
      </w:pPr>
      <w:rPr>
        <w:rFonts w:ascii="Wingdings" w:hAnsi="Wingdings" w:hint="default"/>
      </w:rPr>
    </w:lvl>
  </w:abstractNum>
  <w:abstractNum w:abstractNumId="15" w15:restartNumberingAfterBreak="0">
    <w:nsid w:val="5AE82E8A"/>
    <w:multiLevelType w:val="hybridMultilevel"/>
    <w:tmpl w:val="FA24F604"/>
    <w:lvl w:ilvl="0" w:tplc="0405000F">
      <w:start w:val="1"/>
      <w:numFmt w:val="decimal"/>
      <w:lvlText w:val="%1.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26" w:hanging="360"/>
      </w:pPr>
    </w:lvl>
    <w:lvl w:ilvl="2" w:tplc="0405001B" w:tentative="1">
      <w:start w:val="1"/>
      <w:numFmt w:val="lowerRoman"/>
      <w:lvlText w:val="%3."/>
      <w:lvlJc w:val="right"/>
      <w:pPr>
        <w:ind w:left="2246" w:hanging="180"/>
      </w:pPr>
    </w:lvl>
    <w:lvl w:ilvl="3" w:tplc="0405000F" w:tentative="1">
      <w:start w:val="1"/>
      <w:numFmt w:val="decimal"/>
      <w:lvlText w:val="%4."/>
      <w:lvlJc w:val="left"/>
      <w:pPr>
        <w:ind w:left="2966" w:hanging="360"/>
      </w:pPr>
    </w:lvl>
    <w:lvl w:ilvl="4" w:tplc="04050019" w:tentative="1">
      <w:start w:val="1"/>
      <w:numFmt w:val="lowerLetter"/>
      <w:lvlText w:val="%5."/>
      <w:lvlJc w:val="left"/>
      <w:pPr>
        <w:ind w:left="3686" w:hanging="360"/>
      </w:pPr>
    </w:lvl>
    <w:lvl w:ilvl="5" w:tplc="0405001B" w:tentative="1">
      <w:start w:val="1"/>
      <w:numFmt w:val="lowerRoman"/>
      <w:lvlText w:val="%6."/>
      <w:lvlJc w:val="right"/>
      <w:pPr>
        <w:ind w:left="4406" w:hanging="180"/>
      </w:pPr>
    </w:lvl>
    <w:lvl w:ilvl="6" w:tplc="0405000F" w:tentative="1">
      <w:start w:val="1"/>
      <w:numFmt w:val="decimal"/>
      <w:lvlText w:val="%7."/>
      <w:lvlJc w:val="left"/>
      <w:pPr>
        <w:ind w:left="5126" w:hanging="360"/>
      </w:pPr>
    </w:lvl>
    <w:lvl w:ilvl="7" w:tplc="04050019" w:tentative="1">
      <w:start w:val="1"/>
      <w:numFmt w:val="lowerLetter"/>
      <w:lvlText w:val="%8."/>
      <w:lvlJc w:val="left"/>
      <w:pPr>
        <w:ind w:left="5846" w:hanging="360"/>
      </w:pPr>
    </w:lvl>
    <w:lvl w:ilvl="8" w:tplc="0405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6" w15:restartNumberingAfterBreak="0">
    <w:nsid w:val="64375340"/>
    <w:multiLevelType w:val="hybridMultilevel"/>
    <w:tmpl w:val="B60C65D0"/>
    <w:lvl w:ilvl="0" w:tplc="0405000F">
      <w:start w:val="1"/>
      <w:numFmt w:val="decimal"/>
      <w:lvlText w:val="%1."/>
      <w:lvlJc w:val="left"/>
      <w:pPr>
        <w:ind w:left="927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39A23A1"/>
    <w:multiLevelType w:val="hybridMultilevel"/>
    <w:tmpl w:val="E8C465AE"/>
    <w:lvl w:ilvl="0" w:tplc="7A8008C6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Arial" w:hint="default"/>
        <w:b w:val="0"/>
        <w:sz w:val="2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460601A"/>
    <w:multiLevelType w:val="hybridMultilevel"/>
    <w:tmpl w:val="4A5C0EEA"/>
    <w:lvl w:ilvl="0" w:tplc="A08EE5A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42326782">
    <w:abstractNumId w:val="14"/>
  </w:num>
  <w:num w:numId="2" w16cid:durableId="1829127858">
    <w:abstractNumId w:val="4"/>
  </w:num>
  <w:num w:numId="3" w16cid:durableId="1476678570">
    <w:abstractNumId w:val="12"/>
  </w:num>
  <w:num w:numId="4" w16cid:durableId="1493450065">
    <w:abstractNumId w:val="11"/>
  </w:num>
  <w:num w:numId="5" w16cid:durableId="1689328171">
    <w:abstractNumId w:val="8"/>
  </w:num>
  <w:num w:numId="6" w16cid:durableId="2144422997">
    <w:abstractNumId w:val="16"/>
  </w:num>
  <w:num w:numId="7" w16cid:durableId="872157338">
    <w:abstractNumId w:val="10"/>
  </w:num>
  <w:num w:numId="8" w16cid:durableId="1773084434">
    <w:abstractNumId w:val="1"/>
  </w:num>
  <w:num w:numId="9" w16cid:durableId="1670714430">
    <w:abstractNumId w:val="13"/>
  </w:num>
  <w:num w:numId="10" w16cid:durableId="433091923">
    <w:abstractNumId w:val="9"/>
  </w:num>
  <w:num w:numId="11" w16cid:durableId="1531331345">
    <w:abstractNumId w:val="17"/>
  </w:num>
  <w:num w:numId="12" w16cid:durableId="1510679120">
    <w:abstractNumId w:val="15"/>
  </w:num>
  <w:num w:numId="13" w16cid:durableId="490606153">
    <w:abstractNumId w:val="7"/>
  </w:num>
  <w:num w:numId="14" w16cid:durableId="1141194175">
    <w:abstractNumId w:val="6"/>
  </w:num>
  <w:num w:numId="15" w16cid:durableId="1689981936">
    <w:abstractNumId w:val="3"/>
  </w:num>
  <w:num w:numId="16" w16cid:durableId="654069691">
    <w:abstractNumId w:val="18"/>
  </w:num>
  <w:num w:numId="17" w16cid:durableId="927346125">
    <w:abstractNumId w:val="2"/>
  </w:num>
  <w:num w:numId="18" w16cid:durableId="1531799319">
    <w:abstractNumId w:val="0"/>
  </w:num>
  <w:num w:numId="19" w16cid:durableId="165321186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6EF5"/>
    <w:rsid w:val="00000871"/>
    <w:rsid w:val="00003E8A"/>
    <w:rsid w:val="000041FB"/>
    <w:rsid w:val="0000587B"/>
    <w:rsid w:val="000059B9"/>
    <w:rsid w:val="00007CC7"/>
    <w:rsid w:val="00012037"/>
    <w:rsid w:val="000135AA"/>
    <w:rsid w:val="00014CB4"/>
    <w:rsid w:val="00021388"/>
    <w:rsid w:val="00021C8F"/>
    <w:rsid w:val="000232BC"/>
    <w:rsid w:val="000234C3"/>
    <w:rsid w:val="000241BD"/>
    <w:rsid w:val="00027E32"/>
    <w:rsid w:val="000301C0"/>
    <w:rsid w:val="000312AA"/>
    <w:rsid w:val="00031C82"/>
    <w:rsid w:val="00034116"/>
    <w:rsid w:val="00036556"/>
    <w:rsid w:val="0003680A"/>
    <w:rsid w:val="00041E88"/>
    <w:rsid w:val="00043506"/>
    <w:rsid w:val="000436A3"/>
    <w:rsid w:val="00043E3D"/>
    <w:rsid w:val="00045EE8"/>
    <w:rsid w:val="00047816"/>
    <w:rsid w:val="00047E13"/>
    <w:rsid w:val="00050B70"/>
    <w:rsid w:val="0005450C"/>
    <w:rsid w:val="00055EA5"/>
    <w:rsid w:val="00056A4A"/>
    <w:rsid w:val="00063324"/>
    <w:rsid w:val="000636AB"/>
    <w:rsid w:val="00064512"/>
    <w:rsid w:val="000706AC"/>
    <w:rsid w:val="00070A49"/>
    <w:rsid w:val="000719C9"/>
    <w:rsid w:val="00073930"/>
    <w:rsid w:val="00074C16"/>
    <w:rsid w:val="00074F70"/>
    <w:rsid w:val="00077E6A"/>
    <w:rsid w:val="000819A0"/>
    <w:rsid w:val="00082A80"/>
    <w:rsid w:val="00084788"/>
    <w:rsid w:val="000847AA"/>
    <w:rsid w:val="0008641B"/>
    <w:rsid w:val="0008780C"/>
    <w:rsid w:val="00093ABC"/>
    <w:rsid w:val="00095BA0"/>
    <w:rsid w:val="00096EB2"/>
    <w:rsid w:val="00097F7C"/>
    <w:rsid w:val="000A3D8A"/>
    <w:rsid w:val="000A414D"/>
    <w:rsid w:val="000A4C14"/>
    <w:rsid w:val="000A6FB4"/>
    <w:rsid w:val="000B0EA4"/>
    <w:rsid w:val="000B19B5"/>
    <w:rsid w:val="000B221A"/>
    <w:rsid w:val="000B3EB0"/>
    <w:rsid w:val="000C430D"/>
    <w:rsid w:val="000C6841"/>
    <w:rsid w:val="000C7563"/>
    <w:rsid w:val="000C7C07"/>
    <w:rsid w:val="000D4999"/>
    <w:rsid w:val="000D4AE4"/>
    <w:rsid w:val="000D6ECC"/>
    <w:rsid w:val="000E3520"/>
    <w:rsid w:val="000E4D85"/>
    <w:rsid w:val="000E67FC"/>
    <w:rsid w:val="000E6E56"/>
    <w:rsid w:val="000E6EB8"/>
    <w:rsid w:val="000F0514"/>
    <w:rsid w:val="000F074F"/>
    <w:rsid w:val="000F2D07"/>
    <w:rsid w:val="000F4AE6"/>
    <w:rsid w:val="00100086"/>
    <w:rsid w:val="00103CFC"/>
    <w:rsid w:val="00104319"/>
    <w:rsid w:val="001052D1"/>
    <w:rsid w:val="00113911"/>
    <w:rsid w:val="001141D1"/>
    <w:rsid w:val="00115A88"/>
    <w:rsid w:val="001172BA"/>
    <w:rsid w:val="00121A17"/>
    <w:rsid w:val="00123E30"/>
    <w:rsid w:val="00124D7C"/>
    <w:rsid w:val="0013074A"/>
    <w:rsid w:val="00132A61"/>
    <w:rsid w:val="001335D1"/>
    <w:rsid w:val="00134677"/>
    <w:rsid w:val="00141054"/>
    <w:rsid w:val="0014582A"/>
    <w:rsid w:val="001478DA"/>
    <w:rsid w:val="0015338C"/>
    <w:rsid w:val="00154E3D"/>
    <w:rsid w:val="001565F6"/>
    <w:rsid w:val="00156F7D"/>
    <w:rsid w:val="00157CDC"/>
    <w:rsid w:val="0016094C"/>
    <w:rsid w:val="00163247"/>
    <w:rsid w:val="0016344C"/>
    <w:rsid w:val="00164CEB"/>
    <w:rsid w:val="0016570F"/>
    <w:rsid w:val="0016753E"/>
    <w:rsid w:val="001710FC"/>
    <w:rsid w:val="00171AAE"/>
    <w:rsid w:val="001728FE"/>
    <w:rsid w:val="00182AF6"/>
    <w:rsid w:val="00182B79"/>
    <w:rsid w:val="00183A49"/>
    <w:rsid w:val="001846E3"/>
    <w:rsid w:val="00190526"/>
    <w:rsid w:val="00193C49"/>
    <w:rsid w:val="0019454F"/>
    <w:rsid w:val="0019656C"/>
    <w:rsid w:val="001A32E8"/>
    <w:rsid w:val="001B0FEF"/>
    <w:rsid w:val="001B10B5"/>
    <w:rsid w:val="001B31FB"/>
    <w:rsid w:val="001B7B49"/>
    <w:rsid w:val="001C2546"/>
    <w:rsid w:val="001C2E50"/>
    <w:rsid w:val="001C546F"/>
    <w:rsid w:val="001C583F"/>
    <w:rsid w:val="001C63AB"/>
    <w:rsid w:val="001D0A62"/>
    <w:rsid w:val="001D4A9E"/>
    <w:rsid w:val="001D4F05"/>
    <w:rsid w:val="001D65CB"/>
    <w:rsid w:val="001D6D81"/>
    <w:rsid w:val="001E1817"/>
    <w:rsid w:val="001E2DAF"/>
    <w:rsid w:val="001E65B2"/>
    <w:rsid w:val="001E7E76"/>
    <w:rsid w:val="001F1971"/>
    <w:rsid w:val="001F432A"/>
    <w:rsid w:val="001F5043"/>
    <w:rsid w:val="00200790"/>
    <w:rsid w:val="002042F1"/>
    <w:rsid w:val="00206B8B"/>
    <w:rsid w:val="002118BD"/>
    <w:rsid w:val="002123E5"/>
    <w:rsid w:val="00213D66"/>
    <w:rsid w:val="002145AD"/>
    <w:rsid w:val="0022102A"/>
    <w:rsid w:val="002220CD"/>
    <w:rsid w:val="00226167"/>
    <w:rsid w:val="00226B54"/>
    <w:rsid w:val="0023009A"/>
    <w:rsid w:val="00232C75"/>
    <w:rsid w:val="0023442B"/>
    <w:rsid w:val="00234F1C"/>
    <w:rsid w:val="00235D12"/>
    <w:rsid w:val="00236AC8"/>
    <w:rsid w:val="0024348D"/>
    <w:rsid w:val="00244BA9"/>
    <w:rsid w:val="002502DB"/>
    <w:rsid w:val="0025223D"/>
    <w:rsid w:val="00252E2F"/>
    <w:rsid w:val="00257324"/>
    <w:rsid w:val="0025755F"/>
    <w:rsid w:val="002618DC"/>
    <w:rsid w:val="002622B0"/>
    <w:rsid w:val="00264CD1"/>
    <w:rsid w:val="0026608C"/>
    <w:rsid w:val="002671DD"/>
    <w:rsid w:val="00271032"/>
    <w:rsid w:val="002717DA"/>
    <w:rsid w:val="002752F7"/>
    <w:rsid w:val="0027687E"/>
    <w:rsid w:val="00276AE2"/>
    <w:rsid w:val="002776AC"/>
    <w:rsid w:val="00280F3F"/>
    <w:rsid w:val="00283D41"/>
    <w:rsid w:val="00284FA8"/>
    <w:rsid w:val="002856E2"/>
    <w:rsid w:val="0029020F"/>
    <w:rsid w:val="00293548"/>
    <w:rsid w:val="00297B32"/>
    <w:rsid w:val="002A06EF"/>
    <w:rsid w:val="002A20DA"/>
    <w:rsid w:val="002A2735"/>
    <w:rsid w:val="002A337A"/>
    <w:rsid w:val="002A5514"/>
    <w:rsid w:val="002A6CBB"/>
    <w:rsid w:val="002B18E9"/>
    <w:rsid w:val="002B276E"/>
    <w:rsid w:val="002B392F"/>
    <w:rsid w:val="002B620A"/>
    <w:rsid w:val="002B6FFC"/>
    <w:rsid w:val="002C07D5"/>
    <w:rsid w:val="002C0B2F"/>
    <w:rsid w:val="002C3DF9"/>
    <w:rsid w:val="002C468B"/>
    <w:rsid w:val="002C75DB"/>
    <w:rsid w:val="002D651B"/>
    <w:rsid w:val="002E0977"/>
    <w:rsid w:val="002E15AC"/>
    <w:rsid w:val="002E1A98"/>
    <w:rsid w:val="002E2BBE"/>
    <w:rsid w:val="002E33C4"/>
    <w:rsid w:val="002E4CD2"/>
    <w:rsid w:val="002E4FCD"/>
    <w:rsid w:val="002F0A01"/>
    <w:rsid w:val="002F138D"/>
    <w:rsid w:val="00300C63"/>
    <w:rsid w:val="0030360C"/>
    <w:rsid w:val="00303C34"/>
    <w:rsid w:val="00304A45"/>
    <w:rsid w:val="00305905"/>
    <w:rsid w:val="00305A87"/>
    <w:rsid w:val="00305F1C"/>
    <w:rsid w:val="00306A7D"/>
    <w:rsid w:val="00311B91"/>
    <w:rsid w:val="00312545"/>
    <w:rsid w:val="00314032"/>
    <w:rsid w:val="0031722F"/>
    <w:rsid w:val="00321A80"/>
    <w:rsid w:val="003228A5"/>
    <w:rsid w:val="0032421C"/>
    <w:rsid w:val="00325CB2"/>
    <w:rsid w:val="003376BB"/>
    <w:rsid w:val="003429C2"/>
    <w:rsid w:val="00343AF3"/>
    <w:rsid w:val="00346B2C"/>
    <w:rsid w:val="00347472"/>
    <w:rsid w:val="00347793"/>
    <w:rsid w:val="00350335"/>
    <w:rsid w:val="00350A8B"/>
    <w:rsid w:val="00352743"/>
    <w:rsid w:val="00352FEF"/>
    <w:rsid w:val="00353ABB"/>
    <w:rsid w:val="003578CE"/>
    <w:rsid w:val="00357FF1"/>
    <w:rsid w:val="0036028B"/>
    <w:rsid w:val="0036095E"/>
    <w:rsid w:val="00363CC3"/>
    <w:rsid w:val="00370204"/>
    <w:rsid w:val="00373C1C"/>
    <w:rsid w:val="003815E9"/>
    <w:rsid w:val="00392F9B"/>
    <w:rsid w:val="00392FEE"/>
    <w:rsid w:val="0039652C"/>
    <w:rsid w:val="003A4097"/>
    <w:rsid w:val="003A579B"/>
    <w:rsid w:val="003A599E"/>
    <w:rsid w:val="003A6902"/>
    <w:rsid w:val="003A7613"/>
    <w:rsid w:val="003B0280"/>
    <w:rsid w:val="003B1863"/>
    <w:rsid w:val="003C08BE"/>
    <w:rsid w:val="003C0DC8"/>
    <w:rsid w:val="003C1134"/>
    <w:rsid w:val="003C5C92"/>
    <w:rsid w:val="003D1A7D"/>
    <w:rsid w:val="003D22FC"/>
    <w:rsid w:val="003D35DD"/>
    <w:rsid w:val="003D493F"/>
    <w:rsid w:val="003D58B0"/>
    <w:rsid w:val="003D60CB"/>
    <w:rsid w:val="003D7EAA"/>
    <w:rsid w:val="003E3A81"/>
    <w:rsid w:val="003E40FE"/>
    <w:rsid w:val="003E79C9"/>
    <w:rsid w:val="003F0037"/>
    <w:rsid w:val="003F019F"/>
    <w:rsid w:val="003F6130"/>
    <w:rsid w:val="003F65D0"/>
    <w:rsid w:val="00400367"/>
    <w:rsid w:val="00400E65"/>
    <w:rsid w:val="0040145A"/>
    <w:rsid w:val="00401FBF"/>
    <w:rsid w:val="00403149"/>
    <w:rsid w:val="00403929"/>
    <w:rsid w:val="0040432F"/>
    <w:rsid w:val="0040487D"/>
    <w:rsid w:val="00412203"/>
    <w:rsid w:val="004136AF"/>
    <w:rsid w:val="004138EA"/>
    <w:rsid w:val="00417D08"/>
    <w:rsid w:val="00420BD6"/>
    <w:rsid w:val="00422823"/>
    <w:rsid w:val="00423672"/>
    <w:rsid w:val="00424509"/>
    <w:rsid w:val="00425E3F"/>
    <w:rsid w:val="00427553"/>
    <w:rsid w:val="00427CB0"/>
    <w:rsid w:val="004309B6"/>
    <w:rsid w:val="00430B6E"/>
    <w:rsid w:val="00430CE3"/>
    <w:rsid w:val="0043584F"/>
    <w:rsid w:val="00443485"/>
    <w:rsid w:val="00446690"/>
    <w:rsid w:val="00447033"/>
    <w:rsid w:val="00450601"/>
    <w:rsid w:val="00451401"/>
    <w:rsid w:val="004538B6"/>
    <w:rsid w:val="00453D81"/>
    <w:rsid w:val="00455FAC"/>
    <w:rsid w:val="0046044A"/>
    <w:rsid w:val="00460E09"/>
    <w:rsid w:val="00465978"/>
    <w:rsid w:val="00466E8C"/>
    <w:rsid w:val="0046744E"/>
    <w:rsid w:val="00471249"/>
    <w:rsid w:val="0047552E"/>
    <w:rsid w:val="004767F8"/>
    <w:rsid w:val="004843A3"/>
    <w:rsid w:val="0048507D"/>
    <w:rsid w:val="00486625"/>
    <w:rsid w:val="00491EB2"/>
    <w:rsid w:val="00492A0B"/>
    <w:rsid w:val="00493D6B"/>
    <w:rsid w:val="00496BFA"/>
    <w:rsid w:val="004A0CD9"/>
    <w:rsid w:val="004A3824"/>
    <w:rsid w:val="004A4178"/>
    <w:rsid w:val="004A47FA"/>
    <w:rsid w:val="004A5DC3"/>
    <w:rsid w:val="004A6889"/>
    <w:rsid w:val="004B0CC1"/>
    <w:rsid w:val="004C0081"/>
    <w:rsid w:val="004C486E"/>
    <w:rsid w:val="004C7F92"/>
    <w:rsid w:val="004D172A"/>
    <w:rsid w:val="004E0EE3"/>
    <w:rsid w:val="004E643E"/>
    <w:rsid w:val="004E7E46"/>
    <w:rsid w:val="004F140C"/>
    <w:rsid w:val="004F243F"/>
    <w:rsid w:val="004F40BB"/>
    <w:rsid w:val="004F4431"/>
    <w:rsid w:val="004F4C0F"/>
    <w:rsid w:val="004F5414"/>
    <w:rsid w:val="004F7C7C"/>
    <w:rsid w:val="005010E6"/>
    <w:rsid w:val="00502118"/>
    <w:rsid w:val="0050408F"/>
    <w:rsid w:val="00505D10"/>
    <w:rsid w:val="0050748A"/>
    <w:rsid w:val="0051118A"/>
    <w:rsid w:val="005167A4"/>
    <w:rsid w:val="005173AC"/>
    <w:rsid w:val="005176DF"/>
    <w:rsid w:val="00520A66"/>
    <w:rsid w:val="0052132D"/>
    <w:rsid w:val="005227C4"/>
    <w:rsid w:val="005233F7"/>
    <w:rsid w:val="00523830"/>
    <w:rsid w:val="00525A21"/>
    <w:rsid w:val="00526B1B"/>
    <w:rsid w:val="00530E8E"/>
    <w:rsid w:val="00530F31"/>
    <w:rsid w:val="00532461"/>
    <w:rsid w:val="005339F8"/>
    <w:rsid w:val="00533ACB"/>
    <w:rsid w:val="00533EDF"/>
    <w:rsid w:val="00534BFC"/>
    <w:rsid w:val="005368AC"/>
    <w:rsid w:val="00537CC3"/>
    <w:rsid w:val="00542821"/>
    <w:rsid w:val="00545A35"/>
    <w:rsid w:val="00546F78"/>
    <w:rsid w:val="005501DC"/>
    <w:rsid w:val="005504DD"/>
    <w:rsid w:val="005511D8"/>
    <w:rsid w:val="00552034"/>
    <w:rsid w:val="00552169"/>
    <w:rsid w:val="005562E0"/>
    <w:rsid w:val="005603FB"/>
    <w:rsid w:val="00562925"/>
    <w:rsid w:val="0056593E"/>
    <w:rsid w:val="00567BC4"/>
    <w:rsid w:val="0057271A"/>
    <w:rsid w:val="00573C1F"/>
    <w:rsid w:val="00575858"/>
    <w:rsid w:val="00575D82"/>
    <w:rsid w:val="00582DF5"/>
    <w:rsid w:val="00585574"/>
    <w:rsid w:val="00594D2C"/>
    <w:rsid w:val="00597ACD"/>
    <w:rsid w:val="005A078B"/>
    <w:rsid w:val="005A2839"/>
    <w:rsid w:val="005A44F9"/>
    <w:rsid w:val="005A5326"/>
    <w:rsid w:val="005A6F82"/>
    <w:rsid w:val="005B43AE"/>
    <w:rsid w:val="005B4ABB"/>
    <w:rsid w:val="005C2269"/>
    <w:rsid w:val="005D331F"/>
    <w:rsid w:val="005D66C1"/>
    <w:rsid w:val="005E185E"/>
    <w:rsid w:val="005E29F5"/>
    <w:rsid w:val="005E6DA1"/>
    <w:rsid w:val="005E716A"/>
    <w:rsid w:val="005E748B"/>
    <w:rsid w:val="005E7667"/>
    <w:rsid w:val="005F0C83"/>
    <w:rsid w:val="005F7376"/>
    <w:rsid w:val="005F7D74"/>
    <w:rsid w:val="006010EA"/>
    <w:rsid w:val="00602E4E"/>
    <w:rsid w:val="00603708"/>
    <w:rsid w:val="00603FE9"/>
    <w:rsid w:val="0060434F"/>
    <w:rsid w:val="00607587"/>
    <w:rsid w:val="00610213"/>
    <w:rsid w:val="006116AA"/>
    <w:rsid w:val="00611CF9"/>
    <w:rsid w:val="00612C83"/>
    <w:rsid w:val="00612F33"/>
    <w:rsid w:val="00613E11"/>
    <w:rsid w:val="006144AB"/>
    <w:rsid w:val="00617BD0"/>
    <w:rsid w:val="00620529"/>
    <w:rsid w:val="0062424F"/>
    <w:rsid w:val="00626F17"/>
    <w:rsid w:val="00627A39"/>
    <w:rsid w:val="00637821"/>
    <w:rsid w:val="0064215A"/>
    <w:rsid w:val="00644CA7"/>
    <w:rsid w:val="00645BC3"/>
    <w:rsid w:val="00656116"/>
    <w:rsid w:val="006628C4"/>
    <w:rsid w:val="00681449"/>
    <w:rsid w:val="006818C2"/>
    <w:rsid w:val="00685435"/>
    <w:rsid w:val="00685BB7"/>
    <w:rsid w:val="00686C12"/>
    <w:rsid w:val="00687198"/>
    <w:rsid w:val="00693A2B"/>
    <w:rsid w:val="00696F8E"/>
    <w:rsid w:val="006A5382"/>
    <w:rsid w:val="006B03CF"/>
    <w:rsid w:val="006B0E0A"/>
    <w:rsid w:val="006B151B"/>
    <w:rsid w:val="006B3E19"/>
    <w:rsid w:val="006B4EED"/>
    <w:rsid w:val="006B6825"/>
    <w:rsid w:val="006B6852"/>
    <w:rsid w:val="006B7B2A"/>
    <w:rsid w:val="006B7CC7"/>
    <w:rsid w:val="006C300B"/>
    <w:rsid w:val="006C4959"/>
    <w:rsid w:val="006C58E6"/>
    <w:rsid w:val="006D2EFB"/>
    <w:rsid w:val="006D331C"/>
    <w:rsid w:val="006D348F"/>
    <w:rsid w:val="006D3E07"/>
    <w:rsid w:val="006D6BA7"/>
    <w:rsid w:val="006E53F3"/>
    <w:rsid w:val="006E7009"/>
    <w:rsid w:val="006E748B"/>
    <w:rsid w:val="006F1E21"/>
    <w:rsid w:val="006F53AC"/>
    <w:rsid w:val="006F5C4D"/>
    <w:rsid w:val="006F6517"/>
    <w:rsid w:val="00704432"/>
    <w:rsid w:val="00704C84"/>
    <w:rsid w:val="00705247"/>
    <w:rsid w:val="00705B64"/>
    <w:rsid w:val="007068E0"/>
    <w:rsid w:val="0070697F"/>
    <w:rsid w:val="007100B3"/>
    <w:rsid w:val="0071055B"/>
    <w:rsid w:val="00711D03"/>
    <w:rsid w:val="00715B7E"/>
    <w:rsid w:val="00721EDA"/>
    <w:rsid w:val="00722221"/>
    <w:rsid w:val="007229E6"/>
    <w:rsid w:val="00724CBB"/>
    <w:rsid w:val="00725813"/>
    <w:rsid w:val="00727440"/>
    <w:rsid w:val="00733B46"/>
    <w:rsid w:val="007346B0"/>
    <w:rsid w:val="00734FB6"/>
    <w:rsid w:val="007365BF"/>
    <w:rsid w:val="00740719"/>
    <w:rsid w:val="00740A2D"/>
    <w:rsid w:val="00744548"/>
    <w:rsid w:val="00744946"/>
    <w:rsid w:val="00744CB7"/>
    <w:rsid w:val="00746133"/>
    <w:rsid w:val="00751C7D"/>
    <w:rsid w:val="00752792"/>
    <w:rsid w:val="0075488A"/>
    <w:rsid w:val="00757EC9"/>
    <w:rsid w:val="00760C54"/>
    <w:rsid w:val="00762A10"/>
    <w:rsid w:val="0076569A"/>
    <w:rsid w:val="007662AE"/>
    <w:rsid w:val="00766D98"/>
    <w:rsid w:val="00767827"/>
    <w:rsid w:val="00775004"/>
    <w:rsid w:val="007770ED"/>
    <w:rsid w:val="00781EB9"/>
    <w:rsid w:val="00784286"/>
    <w:rsid w:val="007846B5"/>
    <w:rsid w:val="00784DF4"/>
    <w:rsid w:val="0078516B"/>
    <w:rsid w:val="007901D4"/>
    <w:rsid w:val="007943B8"/>
    <w:rsid w:val="007A0154"/>
    <w:rsid w:val="007A2424"/>
    <w:rsid w:val="007A787C"/>
    <w:rsid w:val="007B6EB5"/>
    <w:rsid w:val="007B74BB"/>
    <w:rsid w:val="007C0461"/>
    <w:rsid w:val="007C1446"/>
    <w:rsid w:val="007C1717"/>
    <w:rsid w:val="007C1C69"/>
    <w:rsid w:val="007D2007"/>
    <w:rsid w:val="007D77D0"/>
    <w:rsid w:val="007E14E7"/>
    <w:rsid w:val="007E2F86"/>
    <w:rsid w:val="007F2149"/>
    <w:rsid w:val="007F3767"/>
    <w:rsid w:val="007F5F80"/>
    <w:rsid w:val="008035EC"/>
    <w:rsid w:val="00807DEF"/>
    <w:rsid w:val="00814640"/>
    <w:rsid w:val="0081660D"/>
    <w:rsid w:val="00817ACC"/>
    <w:rsid w:val="00817B43"/>
    <w:rsid w:val="00822451"/>
    <w:rsid w:val="0082338D"/>
    <w:rsid w:val="008259FC"/>
    <w:rsid w:val="00830A52"/>
    <w:rsid w:val="00830AF2"/>
    <w:rsid w:val="008373A7"/>
    <w:rsid w:val="0084113A"/>
    <w:rsid w:val="00841E4E"/>
    <w:rsid w:val="00842862"/>
    <w:rsid w:val="00852149"/>
    <w:rsid w:val="0085569E"/>
    <w:rsid w:val="00857373"/>
    <w:rsid w:val="00863B6C"/>
    <w:rsid w:val="00871CD5"/>
    <w:rsid w:val="00874843"/>
    <w:rsid w:val="00874F11"/>
    <w:rsid w:val="00876110"/>
    <w:rsid w:val="00883E0C"/>
    <w:rsid w:val="0088525F"/>
    <w:rsid w:val="00885DF4"/>
    <w:rsid w:val="00894153"/>
    <w:rsid w:val="0089486F"/>
    <w:rsid w:val="0089555E"/>
    <w:rsid w:val="00896968"/>
    <w:rsid w:val="008979EF"/>
    <w:rsid w:val="008A2192"/>
    <w:rsid w:val="008A2FF5"/>
    <w:rsid w:val="008A378C"/>
    <w:rsid w:val="008A48F0"/>
    <w:rsid w:val="008A55D7"/>
    <w:rsid w:val="008A7504"/>
    <w:rsid w:val="008A78BC"/>
    <w:rsid w:val="008B23B1"/>
    <w:rsid w:val="008B3DEB"/>
    <w:rsid w:val="008C083B"/>
    <w:rsid w:val="008C1875"/>
    <w:rsid w:val="008C2AA7"/>
    <w:rsid w:val="008C4865"/>
    <w:rsid w:val="008C4DBA"/>
    <w:rsid w:val="008D101B"/>
    <w:rsid w:val="008D3EF7"/>
    <w:rsid w:val="008D5AF1"/>
    <w:rsid w:val="008E2EFE"/>
    <w:rsid w:val="008E6A3B"/>
    <w:rsid w:val="008F0D9A"/>
    <w:rsid w:val="008F4281"/>
    <w:rsid w:val="008F7551"/>
    <w:rsid w:val="0090005A"/>
    <w:rsid w:val="009017FA"/>
    <w:rsid w:val="009044E8"/>
    <w:rsid w:val="00906A77"/>
    <w:rsid w:val="00906DDF"/>
    <w:rsid w:val="00910F0A"/>
    <w:rsid w:val="00910FD7"/>
    <w:rsid w:val="0091124D"/>
    <w:rsid w:val="00912DC2"/>
    <w:rsid w:val="00914C71"/>
    <w:rsid w:val="0092782A"/>
    <w:rsid w:val="0093191E"/>
    <w:rsid w:val="0093270B"/>
    <w:rsid w:val="00932870"/>
    <w:rsid w:val="00935316"/>
    <w:rsid w:val="0093762D"/>
    <w:rsid w:val="00937DBB"/>
    <w:rsid w:val="00942A2D"/>
    <w:rsid w:val="0094329D"/>
    <w:rsid w:val="00944A9C"/>
    <w:rsid w:val="0094750F"/>
    <w:rsid w:val="00947C6E"/>
    <w:rsid w:val="009540C0"/>
    <w:rsid w:val="009541C1"/>
    <w:rsid w:val="00963818"/>
    <w:rsid w:val="00963F16"/>
    <w:rsid w:val="0097395A"/>
    <w:rsid w:val="00974643"/>
    <w:rsid w:val="00974BC0"/>
    <w:rsid w:val="00974C5B"/>
    <w:rsid w:val="0097654A"/>
    <w:rsid w:val="00984616"/>
    <w:rsid w:val="00986345"/>
    <w:rsid w:val="00991CC9"/>
    <w:rsid w:val="00993F3F"/>
    <w:rsid w:val="009966EF"/>
    <w:rsid w:val="0099784D"/>
    <w:rsid w:val="009A0056"/>
    <w:rsid w:val="009A10FE"/>
    <w:rsid w:val="009A7FEB"/>
    <w:rsid w:val="009C0545"/>
    <w:rsid w:val="009C0BD3"/>
    <w:rsid w:val="009C50F2"/>
    <w:rsid w:val="009D1642"/>
    <w:rsid w:val="009E0C29"/>
    <w:rsid w:val="009E2754"/>
    <w:rsid w:val="009E54FC"/>
    <w:rsid w:val="009E58D2"/>
    <w:rsid w:val="009E6B7A"/>
    <w:rsid w:val="009E745C"/>
    <w:rsid w:val="009E7A32"/>
    <w:rsid w:val="009E7F7F"/>
    <w:rsid w:val="009F1948"/>
    <w:rsid w:val="009F37C9"/>
    <w:rsid w:val="00A02127"/>
    <w:rsid w:val="00A02303"/>
    <w:rsid w:val="00A068B8"/>
    <w:rsid w:val="00A1002C"/>
    <w:rsid w:val="00A10BB1"/>
    <w:rsid w:val="00A12E86"/>
    <w:rsid w:val="00A15D2A"/>
    <w:rsid w:val="00A163E7"/>
    <w:rsid w:val="00A17B89"/>
    <w:rsid w:val="00A213E5"/>
    <w:rsid w:val="00A21D3F"/>
    <w:rsid w:val="00A227B7"/>
    <w:rsid w:val="00A237AE"/>
    <w:rsid w:val="00A277FF"/>
    <w:rsid w:val="00A33DB6"/>
    <w:rsid w:val="00A345A3"/>
    <w:rsid w:val="00A36465"/>
    <w:rsid w:val="00A37EAD"/>
    <w:rsid w:val="00A4161E"/>
    <w:rsid w:val="00A433D6"/>
    <w:rsid w:val="00A46856"/>
    <w:rsid w:val="00A476F9"/>
    <w:rsid w:val="00A5394A"/>
    <w:rsid w:val="00A57917"/>
    <w:rsid w:val="00A603AC"/>
    <w:rsid w:val="00A637E6"/>
    <w:rsid w:val="00A64F51"/>
    <w:rsid w:val="00A651E3"/>
    <w:rsid w:val="00A652D8"/>
    <w:rsid w:val="00A72515"/>
    <w:rsid w:val="00A72A89"/>
    <w:rsid w:val="00A76BE4"/>
    <w:rsid w:val="00A776E5"/>
    <w:rsid w:val="00A802F3"/>
    <w:rsid w:val="00A81BA5"/>
    <w:rsid w:val="00A8690C"/>
    <w:rsid w:val="00A90623"/>
    <w:rsid w:val="00A90A8F"/>
    <w:rsid w:val="00A964EE"/>
    <w:rsid w:val="00AA151E"/>
    <w:rsid w:val="00AA2424"/>
    <w:rsid w:val="00AA7A14"/>
    <w:rsid w:val="00AB440C"/>
    <w:rsid w:val="00AB66D6"/>
    <w:rsid w:val="00AB75B6"/>
    <w:rsid w:val="00AC0226"/>
    <w:rsid w:val="00AC041A"/>
    <w:rsid w:val="00AC1728"/>
    <w:rsid w:val="00AC4AAC"/>
    <w:rsid w:val="00AC4D52"/>
    <w:rsid w:val="00AC5D13"/>
    <w:rsid w:val="00AC6EB6"/>
    <w:rsid w:val="00AD0131"/>
    <w:rsid w:val="00AD7948"/>
    <w:rsid w:val="00AD7D4B"/>
    <w:rsid w:val="00AE0FA2"/>
    <w:rsid w:val="00AE4FE3"/>
    <w:rsid w:val="00AF73F2"/>
    <w:rsid w:val="00AF7765"/>
    <w:rsid w:val="00AF7CC3"/>
    <w:rsid w:val="00B01379"/>
    <w:rsid w:val="00B14C66"/>
    <w:rsid w:val="00B17842"/>
    <w:rsid w:val="00B17DB8"/>
    <w:rsid w:val="00B2127F"/>
    <w:rsid w:val="00B21392"/>
    <w:rsid w:val="00B22F41"/>
    <w:rsid w:val="00B27374"/>
    <w:rsid w:val="00B3046C"/>
    <w:rsid w:val="00B31E52"/>
    <w:rsid w:val="00B32345"/>
    <w:rsid w:val="00B329A0"/>
    <w:rsid w:val="00B3341B"/>
    <w:rsid w:val="00B338BA"/>
    <w:rsid w:val="00B34DDE"/>
    <w:rsid w:val="00B373F0"/>
    <w:rsid w:val="00B3753B"/>
    <w:rsid w:val="00B40ACA"/>
    <w:rsid w:val="00B42690"/>
    <w:rsid w:val="00B42F93"/>
    <w:rsid w:val="00B43215"/>
    <w:rsid w:val="00B44C3B"/>
    <w:rsid w:val="00B47358"/>
    <w:rsid w:val="00B47A56"/>
    <w:rsid w:val="00B5016D"/>
    <w:rsid w:val="00B53068"/>
    <w:rsid w:val="00B549AD"/>
    <w:rsid w:val="00B56EEA"/>
    <w:rsid w:val="00B66C11"/>
    <w:rsid w:val="00B71578"/>
    <w:rsid w:val="00B81F60"/>
    <w:rsid w:val="00B84412"/>
    <w:rsid w:val="00B86B1E"/>
    <w:rsid w:val="00B8786D"/>
    <w:rsid w:val="00B87977"/>
    <w:rsid w:val="00B87F22"/>
    <w:rsid w:val="00B918FD"/>
    <w:rsid w:val="00B92152"/>
    <w:rsid w:val="00B97A57"/>
    <w:rsid w:val="00BA0898"/>
    <w:rsid w:val="00BA552B"/>
    <w:rsid w:val="00BB3768"/>
    <w:rsid w:val="00BB5CDF"/>
    <w:rsid w:val="00BB653E"/>
    <w:rsid w:val="00BB7EDD"/>
    <w:rsid w:val="00BC2E97"/>
    <w:rsid w:val="00BC3779"/>
    <w:rsid w:val="00BC3959"/>
    <w:rsid w:val="00BC5007"/>
    <w:rsid w:val="00BC54AB"/>
    <w:rsid w:val="00BD2C12"/>
    <w:rsid w:val="00BD4D85"/>
    <w:rsid w:val="00BE132A"/>
    <w:rsid w:val="00BE22B5"/>
    <w:rsid w:val="00BE44EA"/>
    <w:rsid w:val="00BE7A29"/>
    <w:rsid w:val="00BF08DD"/>
    <w:rsid w:val="00BF0DFC"/>
    <w:rsid w:val="00BF37F9"/>
    <w:rsid w:val="00BF3EC4"/>
    <w:rsid w:val="00BF518C"/>
    <w:rsid w:val="00BF65BF"/>
    <w:rsid w:val="00C00251"/>
    <w:rsid w:val="00C05809"/>
    <w:rsid w:val="00C07AB7"/>
    <w:rsid w:val="00C15289"/>
    <w:rsid w:val="00C16343"/>
    <w:rsid w:val="00C20F4E"/>
    <w:rsid w:val="00C22726"/>
    <w:rsid w:val="00C22FBB"/>
    <w:rsid w:val="00C241F8"/>
    <w:rsid w:val="00C2533C"/>
    <w:rsid w:val="00C26114"/>
    <w:rsid w:val="00C3436F"/>
    <w:rsid w:val="00C40AA4"/>
    <w:rsid w:val="00C41CE6"/>
    <w:rsid w:val="00C42757"/>
    <w:rsid w:val="00C430CD"/>
    <w:rsid w:val="00C46EF5"/>
    <w:rsid w:val="00C50A83"/>
    <w:rsid w:val="00C50B6C"/>
    <w:rsid w:val="00C54A3E"/>
    <w:rsid w:val="00C54E39"/>
    <w:rsid w:val="00C55083"/>
    <w:rsid w:val="00C6161B"/>
    <w:rsid w:val="00C654A0"/>
    <w:rsid w:val="00C656F7"/>
    <w:rsid w:val="00C700B4"/>
    <w:rsid w:val="00C74C56"/>
    <w:rsid w:val="00C81CD4"/>
    <w:rsid w:val="00C846E5"/>
    <w:rsid w:val="00C85670"/>
    <w:rsid w:val="00C862E0"/>
    <w:rsid w:val="00C90342"/>
    <w:rsid w:val="00C921EE"/>
    <w:rsid w:val="00C93737"/>
    <w:rsid w:val="00C94F9A"/>
    <w:rsid w:val="00C960CE"/>
    <w:rsid w:val="00CA0018"/>
    <w:rsid w:val="00CA0322"/>
    <w:rsid w:val="00CA054C"/>
    <w:rsid w:val="00CA3453"/>
    <w:rsid w:val="00CA4668"/>
    <w:rsid w:val="00CA4FE7"/>
    <w:rsid w:val="00CA77AC"/>
    <w:rsid w:val="00CB7C4C"/>
    <w:rsid w:val="00CC0111"/>
    <w:rsid w:val="00CC78A2"/>
    <w:rsid w:val="00CC7FA5"/>
    <w:rsid w:val="00CD2796"/>
    <w:rsid w:val="00CD31A0"/>
    <w:rsid w:val="00CD6A75"/>
    <w:rsid w:val="00CE0E99"/>
    <w:rsid w:val="00CF398C"/>
    <w:rsid w:val="00CF4617"/>
    <w:rsid w:val="00D02A79"/>
    <w:rsid w:val="00D0361C"/>
    <w:rsid w:val="00D05E57"/>
    <w:rsid w:val="00D06857"/>
    <w:rsid w:val="00D079D8"/>
    <w:rsid w:val="00D108E1"/>
    <w:rsid w:val="00D13495"/>
    <w:rsid w:val="00D154B7"/>
    <w:rsid w:val="00D172D0"/>
    <w:rsid w:val="00D21C0B"/>
    <w:rsid w:val="00D22F3B"/>
    <w:rsid w:val="00D234F5"/>
    <w:rsid w:val="00D3168D"/>
    <w:rsid w:val="00D317EF"/>
    <w:rsid w:val="00D34759"/>
    <w:rsid w:val="00D35219"/>
    <w:rsid w:val="00D451A5"/>
    <w:rsid w:val="00D5216D"/>
    <w:rsid w:val="00D52B03"/>
    <w:rsid w:val="00D53065"/>
    <w:rsid w:val="00D55996"/>
    <w:rsid w:val="00D6189A"/>
    <w:rsid w:val="00D63D36"/>
    <w:rsid w:val="00D63E47"/>
    <w:rsid w:val="00D64A56"/>
    <w:rsid w:val="00D7361B"/>
    <w:rsid w:val="00D73748"/>
    <w:rsid w:val="00D76DFE"/>
    <w:rsid w:val="00D81B67"/>
    <w:rsid w:val="00D83092"/>
    <w:rsid w:val="00D84A11"/>
    <w:rsid w:val="00D97B2F"/>
    <w:rsid w:val="00DA1A02"/>
    <w:rsid w:val="00DA269E"/>
    <w:rsid w:val="00DA31D2"/>
    <w:rsid w:val="00DA3B2E"/>
    <w:rsid w:val="00DA5525"/>
    <w:rsid w:val="00DB4C8B"/>
    <w:rsid w:val="00DB6D8E"/>
    <w:rsid w:val="00DC3E2A"/>
    <w:rsid w:val="00DC53E7"/>
    <w:rsid w:val="00DC7D2F"/>
    <w:rsid w:val="00DC7EFD"/>
    <w:rsid w:val="00DD02F9"/>
    <w:rsid w:val="00DD5D60"/>
    <w:rsid w:val="00DD63FC"/>
    <w:rsid w:val="00DD7188"/>
    <w:rsid w:val="00DE0A1C"/>
    <w:rsid w:val="00DE2459"/>
    <w:rsid w:val="00DE4600"/>
    <w:rsid w:val="00DE5733"/>
    <w:rsid w:val="00DF173C"/>
    <w:rsid w:val="00DF36A6"/>
    <w:rsid w:val="00DF3A79"/>
    <w:rsid w:val="00DF4378"/>
    <w:rsid w:val="00E04968"/>
    <w:rsid w:val="00E07104"/>
    <w:rsid w:val="00E15755"/>
    <w:rsid w:val="00E21BD7"/>
    <w:rsid w:val="00E22BC0"/>
    <w:rsid w:val="00E22DAB"/>
    <w:rsid w:val="00E23AA2"/>
    <w:rsid w:val="00E31F28"/>
    <w:rsid w:val="00E347ED"/>
    <w:rsid w:val="00E350C5"/>
    <w:rsid w:val="00E3557A"/>
    <w:rsid w:val="00E36730"/>
    <w:rsid w:val="00E371D4"/>
    <w:rsid w:val="00E373FE"/>
    <w:rsid w:val="00E41E7C"/>
    <w:rsid w:val="00E42506"/>
    <w:rsid w:val="00E45A34"/>
    <w:rsid w:val="00E50BDA"/>
    <w:rsid w:val="00E50E5E"/>
    <w:rsid w:val="00E525B6"/>
    <w:rsid w:val="00E563AD"/>
    <w:rsid w:val="00E5757A"/>
    <w:rsid w:val="00E602B3"/>
    <w:rsid w:val="00E61668"/>
    <w:rsid w:val="00E649E9"/>
    <w:rsid w:val="00E664DC"/>
    <w:rsid w:val="00E67AF3"/>
    <w:rsid w:val="00E67D36"/>
    <w:rsid w:val="00E71241"/>
    <w:rsid w:val="00E74DCC"/>
    <w:rsid w:val="00E75B5E"/>
    <w:rsid w:val="00E806F1"/>
    <w:rsid w:val="00E82310"/>
    <w:rsid w:val="00E84209"/>
    <w:rsid w:val="00E87904"/>
    <w:rsid w:val="00E90972"/>
    <w:rsid w:val="00E91B6A"/>
    <w:rsid w:val="00EA273C"/>
    <w:rsid w:val="00EA3B73"/>
    <w:rsid w:val="00EA45C0"/>
    <w:rsid w:val="00EA48FA"/>
    <w:rsid w:val="00EB0046"/>
    <w:rsid w:val="00EB029F"/>
    <w:rsid w:val="00EB0399"/>
    <w:rsid w:val="00EB19DA"/>
    <w:rsid w:val="00EB3C4F"/>
    <w:rsid w:val="00EB55E2"/>
    <w:rsid w:val="00EB6B45"/>
    <w:rsid w:val="00EC15D6"/>
    <w:rsid w:val="00EC1A48"/>
    <w:rsid w:val="00EC1DBA"/>
    <w:rsid w:val="00EC2CAB"/>
    <w:rsid w:val="00EC3090"/>
    <w:rsid w:val="00ED4C5B"/>
    <w:rsid w:val="00ED505D"/>
    <w:rsid w:val="00ED59DD"/>
    <w:rsid w:val="00EE13C5"/>
    <w:rsid w:val="00EE3EBF"/>
    <w:rsid w:val="00EE47B6"/>
    <w:rsid w:val="00EF113C"/>
    <w:rsid w:val="00EF13CD"/>
    <w:rsid w:val="00EF2E8B"/>
    <w:rsid w:val="00EF38F0"/>
    <w:rsid w:val="00EF4A65"/>
    <w:rsid w:val="00EF5AB1"/>
    <w:rsid w:val="00EF6BAE"/>
    <w:rsid w:val="00EF7E3C"/>
    <w:rsid w:val="00EF7E91"/>
    <w:rsid w:val="00F009EF"/>
    <w:rsid w:val="00F01279"/>
    <w:rsid w:val="00F01394"/>
    <w:rsid w:val="00F058D8"/>
    <w:rsid w:val="00F106B9"/>
    <w:rsid w:val="00F11F6E"/>
    <w:rsid w:val="00F17296"/>
    <w:rsid w:val="00F2024C"/>
    <w:rsid w:val="00F21A64"/>
    <w:rsid w:val="00F22C55"/>
    <w:rsid w:val="00F24573"/>
    <w:rsid w:val="00F251FF"/>
    <w:rsid w:val="00F30BCA"/>
    <w:rsid w:val="00F322A4"/>
    <w:rsid w:val="00F36647"/>
    <w:rsid w:val="00F40979"/>
    <w:rsid w:val="00F4209E"/>
    <w:rsid w:val="00F44787"/>
    <w:rsid w:val="00F46689"/>
    <w:rsid w:val="00F539F6"/>
    <w:rsid w:val="00F621C6"/>
    <w:rsid w:val="00F62DE7"/>
    <w:rsid w:val="00F64A06"/>
    <w:rsid w:val="00F75B34"/>
    <w:rsid w:val="00F761EF"/>
    <w:rsid w:val="00F762BD"/>
    <w:rsid w:val="00F83610"/>
    <w:rsid w:val="00F8362E"/>
    <w:rsid w:val="00F837DC"/>
    <w:rsid w:val="00F855A2"/>
    <w:rsid w:val="00F91AC3"/>
    <w:rsid w:val="00F93CD7"/>
    <w:rsid w:val="00F96439"/>
    <w:rsid w:val="00FA0347"/>
    <w:rsid w:val="00FA2360"/>
    <w:rsid w:val="00FA75E6"/>
    <w:rsid w:val="00FB22A3"/>
    <w:rsid w:val="00FB468E"/>
    <w:rsid w:val="00FC4697"/>
    <w:rsid w:val="00FC48E8"/>
    <w:rsid w:val="00FC4CA7"/>
    <w:rsid w:val="00FC522B"/>
    <w:rsid w:val="00FC5937"/>
    <w:rsid w:val="00FD0867"/>
    <w:rsid w:val="00FD0943"/>
    <w:rsid w:val="00FD225E"/>
    <w:rsid w:val="00FD27C4"/>
    <w:rsid w:val="00FD63AA"/>
    <w:rsid w:val="00FD7897"/>
    <w:rsid w:val="00FD7AD3"/>
    <w:rsid w:val="00FE6240"/>
    <w:rsid w:val="00FF09D2"/>
    <w:rsid w:val="00FF0E59"/>
    <w:rsid w:val="00FF11C6"/>
    <w:rsid w:val="00FF1B31"/>
    <w:rsid w:val="00FF293D"/>
    <w:rsid w:val="00FF309D"/>
    <w:rsid w:val="00FF33CC"/>
    <w:rsid w:val="00FF4F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EAFE19"/>
  <w15:docId w15:val="{1D388DA9-7AF2-43A6-A564-46D85EC50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46EF5"/>
  </w:style>
  <w:style w:type="paragraph" w:styleId="Nadpis8">
    <w:name w:val="heading 8"/>
    <w:basedOn w:val="Normln"/>
    <w:next w:val="Normln"/>
    <w:link w:val="Nadpis8Char"/>
    <w:qFormat/>
    <w:rsid w:val="00C46EF5"/>
    <w:pPr>
      <w:keepNext/>
      <w:spacing w:before="840" w:after="0" w:line="360" w:lineRule="atLeast"/>
      <w:ind w:left="2495" w:hanging="1775"/>
      <w:outlineLvl w:val="7"/>
    </w:pPr>
    <w:rPr>
      <w:rFonts w:ascii="Arial" w:eastAsia="Times New Roman" w:hAnsi="Arial" w:cs="Times New Roman"/>
      <w:b/>
      <w:noProof/>
      <w:sz w:val="2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8Char">
    <w:name w:val="Nadpis 8 Char"/>
    <w:basedOn w:val="Standardnpsmoodstavce"/>
    <w:link w:val="Nadpis8"/>
    <w:rsid w:val="00C46EF5"/>
    <w:rPr>
      <w:rFonts w:ascii="Arial" w:eastAsia="Times New Roman" w:hAnsi="Arial" w:cs="Times New Roman"/>
      <w:b/>
      <w:noProof/>
      <w:sz w:val="28"/>
      <w:szCs w:val="20"/>
      <w:lang w:eastAsia="cs-CZ"/>
    </w:rPr>
  </w:style>
  <w:style w:type="paragraph" w:styleId="Nzev">
    <w:name w:val="Title"/>
    <w:basedOn w:val="Normln"/>
    <w:link w:val="NzevChar"/>
    <w:qFormat/>
    <w:rsid w:val="00C46EF5"/>
    <w:pPr>
      <w:widowControl w:val="0"/>
      <w:tabs>
        <w:tab w:val="right" w:pos="-7655"/>
        <w:tab w:val="left" w:pos="-1985"/>
        <w:tab w:val="right" w:pos="0"/>
      </w:tabs>
      <w:suppressAutoHyphens/>
      <w:snapToGrid w:val="0"/>
      <w:spacing w:before="2040" w:after="0" w:line="240" w:lineRule="auto"/>
      <w:jc w:val="center"/>
    </w:pPr>
    <w:rPr>
      <w:rFonts w:ascii="Arial" w:eastAsia="Times New Roman" w:hAnsi="Arial" w:cs="Times New Roman"/>
      <w:b/>
      <w:sz w:val="40"/>
      <w:szCs w:val="20"/>
      <w:lang w:eastAsia="cs-CZ"/>
    </w:rPr>
  </w:style>
  <w:style w:type="character" w:customStyle="1" w:styleId="NzevChar">
    <w:name w:val="Název Char"/>
    <w:basedOn w:val="Standardnpsmoodstavce"/>
    <w:link w:val="Nzev"/>
    <w:rsid w:val="00C46EF5"/>
    <w:rPr>
      <w:rFonts w:ascii="Arial" w:eastAsia="Times New Roman" w:hAnsi="Arial" w:cs="Times New Roman"/>
      <w:b/>
      <w:sz w:val="40"/>
      <w:szCs w:val="20"/>
      <w:lang w:eastAsia="cs-CZ"/>
    </w:rPr>
  </w:style>
  <w:style w:type="paragraph" w:styleId="Podnadpis">
    <w:name w:val="Subtitle"/>
    <w:basedOn w:val="Normln"/>
    <w:link w:val="PodnadpisChar"/>
    <w:qFormat/>
    <w:rsid w:val="00C46EF5"/>
    <w:pPr>
      <w:widowControl w:val="0"/>
      <w:tabs>
        <w:tab w:val="right" w:pos="-7655"/>
        <w:tab w:val="left" w:pos="-1985"/>
        <w:tab w:val="right" w:pos="0"/>
      </w:tabs>
      <w:suppressAutoHyphens/>
      <w:snapToGrid w:val="0"/>
      <w:spacing w:before="2040" w:after="0" w:line="240" w:lineRule="auto"/>
      <w:ind w:left="2268" w:hanging="1474"/>
    </w:pPr>
    <w:rPr>
      <w:rFonts w:ascii="Arial" w:eastAsia="Times New Roman" w:hAnsi="Arial" w:cs="Times New Roman"/>
      <w:b/>
      <w:sz w:val="28"/>
      <w:szCs w:val="20"/>
      <w:lang w:eastAsia="cs-CZ"/>
    </w:rPr>
  </w:style>
  <w:style w:type="character" w:customStyle="1" w:styleId="PodnadpisChar">
    <w:name w:val="Podnadpis Char"/>
    <w:basedOn w:val="Standardnpsmoodstavce"/>
    <w:link w:val="Podnadpis"/>
    <w:rsid w:val="00C46EF5"/>
    <w:rPr>
      <w:rFonts w:ascii="Arial" w:eastAsia="Times New Roman" w:hAnsi="Arial" w:cs="Times New Roman"/>
      <w:b/>
      <w:sz w:val="28"/>
      <w:szCs w:val="20"/>
      <w:lang w:eastAsia="cs-CZ"/>
    </w:rPr>
  </w:style>
  <w:style w:type="paragraph" w:styleId="Zhlav">
    <w:name w:val="header"/>
    <w:basedOn w:val="Normln"/>
    <w:link w:val="ZhlavChar"/>
    <w:unhideWhenUsed/>
    <w:rsid w:val="00E36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E36730"/>
  </w:style>
  <w:style w:type="paragraph" w:styleId="Zpat">
    <w:name w:val="footer"/>
    <w:basedOn w:val="Normln"/>
    <w:link w:val="ZpatChar"/>
    <w:unhideWhenUsed/>
    <w:rsid w:val="00E367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36730"/>
  </w:style>
  <w:style w:type="character" w:styleId="Hypertextovodkaz">
    <w:name w:val="Hyperlink"/>
    <w:rsid w:val="00E36730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5368AC"/>
    <w:pPr>
      <w:ind w:left="720"/>
      <w:contextualSpacing/>
    </w:pPr>
  </w:style>
  <w:style w:type="character" w:styleId="slostrnky">
    <w:name w:val="page number"/>
    <w:basedOn w:val="Standardnpsmoodstavce"/>
    <w:rsid w:val="00CA0322"/>
  </w:style>
  <w:style w:type="character" w:customStyle="1" w:styleId="FontStyle22">
    <w:name w:val="Font Style22"/>
    <w:basedOn w:val="Standardnpsmoodstavce"/>
    <w:uiPriority w:val="99"/>
    <w:rsid w:val="00B338BA"/>
    <w:rPr>
      <w:rFonts w:ascii="Times New Roman" w:hAnsi="Times New Roman" w:cs="Times New Roman"/>
      <w:b/>
      <w:bCs/>
      <w:color w:val="000000"/>
      <w:sz w:val="20"/>
      <w:szCs w:val="20"/>
    </w:rPr>
  </w:style>
  <w:style w:type="paragraph" w:styleId="Zkladntext">
    <w:name w:val="Body Text"/>
    <w:basedOn w:val="Normln"/>
    <w:link w:val="ZkladntextChar"/>
    <w:semiHidden/>
    <w:rsid w:val="00BF08DD"/>
    <w:pPr>
      <w:spacing w:after="0" w:line="240" w:lineRule="auto"/>
    </w:pPr>
    <w:rPr>
      <w:rFonts w:ascii="Times New Roman" w:eastAsia="Times New Roman" w:hAnsi="Times New Roman" w:cs="Times New Roman"/>
      <w:b/>
      <w:bCs/>
      <w:i/>
      <w:iCs/>
      <w:sz w:val="24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BF08DD"/>
    <w:rPr>
      <w:rFonts w:ascii="Times New Roman" w:eastAsia="Times New Roman" w:hAnsi="Times New Roman" w:cs="Times New Roman"/>
      <w:b/>
      <w:bCs/>
      <w:i/>
      <w:iCs/>
      <w:sz w:val="24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4C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4C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4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projekt2010@projekt2010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8BDAA3-C28B-49BC-97E4-0A656DF28B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7615</TotalTime>
  <Pages>3</Pages>
  <Words>409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kamila.modelska</dc:creator>
  <cp:lastModifiedBy>Tomáš Kuzník</cp:lastModifiedBy>
  <cp:revision>35</cp:revision>
  <cp:lastPrinted>2022-07-07T05:30:00Z</cp:lastPrinted>
  <dcterms:created xsi:type="dcterms:W3CDTF">2020-08-27T12:48:00Z</dcterms:created>
  <dcterms:modified xsi:type="dcterms:W3CDTF">2022-07-07T05:30:00Z</dcterms:modified>
</cp:coreProperties>
</file>